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315C" w14:textId="77777777" w:rsidR="00D02FDC" w:rsidRDefault="00000000">
      <w:pPr>
        <w:spacing w:line="312" w:lineRule="auto"/>
        <w:jc w:val="center"/>
        <w:rPr>
          <w:rFonts w:ascii="黑体" w:eastAsia="黑体" w:hAnsi="黑体" w:cs="Times New Roman" w:hint="eastAsia"/>
          <w:sz w:val="32"/>
          <w:szCs w:val="32"/>
        </w:rPr>
      </w:pPr>
      <w:bookmarkStart w:id="0" w:name="_Hlk186966333"/>
      <w:bookmarkEnd w:id="0"/>
      <w:r>
        <w:rPr>
          <w:rFonts w:ascii="黑体" w:eastAsia="黑体" w:hAnsi="黑体" w:cs="Times New Roman"/>
          <w:sz w:val="32"/>
          <w:szCs w:val="32"/>
        </w:rPr>
        <w:t>2014年普通高等学校招生全国统一考试（福建卷）</w:t>
      </w:r>
    </w:p>
    <w:p w14:paraId="21007309" w14:textId="77777777" w:rsidR="00D02FDC" w:rsidRDefault="00000000">
      <w:pPr>
        <w:spacing w:line="312" w:lineRule="auto"/>
        <w:jc w:val="center"/>
        <w:rPr>
          <w:rFonts w:ascii="黑体" w:eastAsia="黑体" w:hAnsi="黑体" w:cs="Times New Roman" w:hint="eastAsia"/>
          <w:sz w:val="32"/>
          <w:szCs w:val="32"/>
        </w:rPr>
      </w:pPr>
      <w:r>
        <w:rPr>
          <w:rFonts w:ascii="黑体" w:eastAsia="黑体" w:hAnsi="黑体" w:cs="黑体" w:hint="eastAsia"/>
          <w:sz w:val="32"/>
          <w:szCs w:val="32"/>
        </w:rPr>
        <w:t>理综物理部分</w:t>
      </w:r>
    </w:p>
    <w:p w14:paraId="2949F2BB" w14:textId="77777777" w:rsidR="00D02FDC" w:rsidRDefault="00000000">
      <w:pPr>
        <w:spacing w:line="312" w:lineRule="auto"/>
        <w:jc w:val="center"/>
        <w:rPr>
          <w:rFonts w:ascii="黑体" w:eastAsia="黑体" w:hAnsi="黑体" w:cs="黑体" w:hint="eastAsia"/>
          <w:sz w:val="24"/>
          <w:szCs w:val="24"/>
        </w:rPr>
      </w:pPr>
      <w:r>
        <w:rPr>
          <w:rFonts w:ascii="黑体" w:eastAsia="黑体" w:hAnsi="黑体" w:cs="黑体" w:hint="eastAsia"/>
          <w:sz w:val="24"/>
          <w:szCs w:val="24"/>
        </w:rPr>
        <w:t>排版：泉州市丰泽区教师进修学校康贤明老师   校对：福建省泉州市晋江学校陈华老师</w:t>
      </w:r>
    </w:p>
    <w:p w14:paraId="14F1B296"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13.</w:t>
      </w:r>
      <w:bookmarkStart w:id="1" w:name="OLE_LINK1"/>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·13</w:t>
      </w:r>
      <w:r>
        <w:rPr>
          <w:rFonts w:ascii="Times New Roman" w:eastAsia="宋体" w:hAnsi="Times New Roman" w:cs="Times New Roman"/>
          <w:sz w:val="22"/>
        </w:rPr>
        <w:t>）</w:t>
      </w:r>
      <w:bookmarkEnd w:id="1"/>
      <w:r>
        <w:rPr>
          <w:rFonts w:ascii="Times New Roman" w:eastAsia="宋体" w:hAnsi="Times New Roman" w:cs="Times New Roman"/>
          <w:sz w:val="22"/>
        </w:rPr>
        <w:t>如图所示，一束光由空气射向半圆柱体玻璃砖，</w:t>
      </w:r>
      <w:r>
        <w:rPr>
          <w:rFonts w:ascii="Times New Roman" w:eastAsia="宋体" w:hAnsi="Times New Roman" w:cs="Times New Roman" w:hint="eastAsia"/>
          <w:sz w:val="22"/>
        </w:rPr>
        <w:t>O</w:t>
      </w:r>
      <w:r>
        <w:rPr>
          <w:rFonts w:ascii="Times New Roman" w:eastAsia="宋体" w:hAnsi="Times New Roman" w:cs="Times New Roman"/>
          <w:sz w:val="22"/>
        </w:rPr>
        <w:t>点为该玻璃砖截面的圆心，下图能正确描述其光路的是</w:t>
      </w:r>
    </w:p>
    <w:p w14:paraId="175CDAA1"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331EF556" wp14:editId="45B6A3C8">
            <wp:extent cx="1223645" cy="827405"/>
            <wp:effectExtent l="0" t="0" r="0" b="0"/>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6"/>
                    <a:stretch>
                      <a:fillRect/>
                    </a:stretch>
                  </pic:blipFill>
                  <pic:spPr>
                    <a:xfrm>
                      <a:off x="0" y="0"/>
                      <a:ext cx="1224000" cy="828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0AB60AB3" wp14:editId="04C51CBE">
            <wp:extent cx="1115695" cy="827405"/>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7"/>
                    <a:stretch>
                      <a:fillRect/>
                    </a:stretch>
                  </pic:blipFill>
                  <pic:spPr>
                    <a:xfrm>
                      <a:off x="0" y="0"/>
                      <a:ext cx="1116000" cy="828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18EC62D8" wp14:editId="3F98A653">
            <wp:extent cx="1223645" cy="827405"/>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8"/>
                    <a:stretch>
                      <a:fillRect/>
                    </a:stretch>
                  </pic:blipFill>
                  <pic:spPr>
                    <a:xfrm>
                      <a:off x="0" y="0"/>
                      <a:ext cx="1224000" cy="828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5E319E49" wp14:editId="30923215">
            <wp:extent cx="1259840" cy="82740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9"/>
                    <a:stretch>
                      <a:fillRect/>
                    </a:stretch>
                  </pic:blipFill>
                  <pic:spPr>
                    <a:xfrm>
                      <a:off x="0" y="0"/>
                      <a:ext cx="1260000" cy="828000"/>
                    </a:xfrm>
                    <a:prstGeom prst="rect">
                      <a:avLst/>
                    </a:prstGeom>
                  </pic:spPr>
                </pic:pic>
              </a:graphicData>
            </a:graphic>
          </wp:inline>
        </w:drawing>
      </w:r>
    </w:p>
    <w:p w14:paraId="603C222C"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 xml:space="preserve">        </w:t>
      </w:r>
      <w:bookmarkStart w:id="2" w:name="OLE_LINK3"/>
      <w:r>
        <w:rPr>
          <w:rFonts w:ascii="Times New Roman" w:eastAsia="宋体" w:hAnsi="Times New Roman" w:cs="Times New Roman" w:hint="eastAsia"/>
          <w:sz w:val="22"/>
        </w:rPr>
        <w:t>A                 B                  C                  D</w:t>
      </w:r>
      <w:bookmarkEnd w:id="2"/>
    </w:p>
    <w:p w14:paraId="7DF7E5B5"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A</w:t>
      </w:r>
    </w:p>
    <w:p w14:paraId="2A3452AE"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14.</w:t>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4</w:t>
      </w:r>
      <w:r>
        <w:rPr>
          <w:rFonts w:ascii="Times New Roman" w:eastAsia="宋体" w:hAnsi="Times New Roman" w:cs="Times New Roman"/>
          <w:sz w:val="22"/>
        </w:rPr>
        <w:t>）若有一颗</w:t>
      </w:r>
      <w:r>
        <w:rPr>
          <w:rFonts w:ascii="Times New Roman" w:eastAsia="宋体" w:hAnsi="Times New Roman" w:cs="Times New Roman" w:hint="eastAsia"/>
          <w:sz w:val="22"/>
        </w:rPr>
        <w:t>“</w:t>
      </w:r>
      <w:r>
        <w:rPr>
          <w:rFonts w:ascii="Times New Roman" w:eastAsia="宋体" w:hAnsi="Times New Roman" w:cs="Times New Roman"/>
          <w:sz w:val="22"/>
        </w:rPr>
        <w:t>宜居</w:t>
      </w:r>
      <w:r>
        <w:rPr>
          <w:rFonts w:ascii="Times New Roman" w:eastAsia="宋体" w:hAnsi="Times New Roman" w:cs="Times New Roman" w:hint="eastAsia"/>
          <w:sz w:val="22"/>
        </w:rPr>
        <w:t>”</w:t>
      </w:r>
      <w:r>
        <w:rPr>
          <w:rFonts w:ascii="Times New Roman" w:eastAsia="宋体" w:hAnsi="Times New Roman" w:cs="Times New Roman"/>
          <w:sz w:val="22"/>
        </w:rPr>
        <w:t>行星，其质量为地球的</w:t>
      </w:r>
      <w:r>
        <w:rPr>
          <w:rFonts w:ascii="Times New Roman" w:eastAsia="宋体" w:hAnsi="Times New Roman" w:cs="Times New Roman" w:hint="eastAsia"/>
          <w:i/>
          <w:iCs/>
          <w:sz w:val="22"/>
        </w:rPr>
        <w:t>p</w:t>
      </w:r>
      <w:r>
        <w:rPr>
          <w:rFonts w:ascii="Times New Roman" w:eastAsia="宋体" w:hAnsi="Times New Roman" w:cs="Times New Roman"/>
          <w:sz w:val="22"/>
        </w:rPr>
        <w:t>倍，半径为地球的</w:t>
      </w:r>
      <w:r>
        <w:rPr>
          <w:rFonts w:ascii="Times New Roman" w:eastAsia="宋体" w:hAnsi="Times New Roman" w:cs="Times New Roman" w:hint="eastAsia"/>
          <w:i/>
          <w:iCs/>
          <w:sz w:val="22"/>
        </w:rPr>
        <w:t>q</w:t>
      </w:r>
      <w:r>
        <w:rPr>
          <w:rFonts w:ascii="Times New Roman" w:eastAsia="宋体" w:hAnsi="Times New Roman" w:cs="Times New Roman"/>
          <w:sz w:val="22"/>
        </w:rPr>
        <w:t>倍，则该行星卫星的环绕速度是地球卫星环绕速度的</w:t>
      </w:r>
    </w:p>
    <w:p w14:paraId="3454B5DA"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A</w:t>
      </w:r>
      <w:bookmarkStart w:id="3" w:name="OLE_LINK4"/>
      <w:r>
        <w:rPr>
          <w:rFonts w:ascii="宋体" w:eastAsia="宋体" w:hAnsi="宋体" w:cs="宋体" w:hint="eastAsia"/>
          <w:sz w:val="22"/>
        </w:rPr>
        <w:t>.</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\r(pq)</w:instrText>
      </w:r>
      <w:r>
        <w:rPr>
          <w:rFonts w:ascii="Times New Roman" w:eastAsia="宋体" w:hAnsi="Times New Roman" w:cs="Times New Roman"/>
          <w:i/>
          <w:iCs/>
          <w:sz w:val="22"/>
        </w:rPr>
        <w:fldChar w:fldCharType="end"/>
      </w:r>
      <w:bookmarkEnd w:id="3"/>
      <w:r>
        <w:rPr>
          <w:rFonts w:ascii="Times New Roman" w:eastAsia="宋体" w:hAnsi="Times New Roman" w:cs="Times New Roman"/>
          <w:sz w:val="22"/>
        </w:rPr>
        <w:t>倍</w:t>
      </w:r>
      <w:r>
        <w:rPr>
          <w:rFonts w:ascii="Times New Roman" w:eastAsia="宋体" w:hAnsi="Times New Roman" w:cs="Times New Roman"/>
          <w:sz w:val="22"/>
        </w:rPr>
        <w:tab/>
      </w:r>
      <w:r>
        <w:rPr>
          <w:rFonts w:ascii="Times New Roman" w:eastAsia="宋体" w:hAnsi="Times New Roman" w:cs="Times New Roman"/>
          <w:sz w:val="22"/>
        </w:rPr>
        <w:tab/>
        <w:t>B</w:t>
      </w:r>
      <w:r>
        <w:rPr>
          <w:rFonts w:ascii="宋体" w:eastAsia="宋体" w:hAnsi="宋体" w:cs="宋体" w:hint="eastAsia"/>
          <w:sz w:val="22"/>
        </w:rPr>
        <w:t>.</w:t>
      </w:r>
      <w:r>
        <w:rPr>
          <w:rFonts w:ascii="Times New Roman" w:eastAsia="宋体" w:hAnsi="Times New Roman" w:cs="Times New Roman"/>
          <w:kern w:val="0"/>
          <w:sz w:val="22"/>
        </w:rPr>
        <w:t xml:space="preserve"> </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eq \r(</w:instrTex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\f(q,p)</w:instrText>
      </w:r>
      <w:r>
        <w:rPr>
          <w:rFonts w:ascii="Times New Roman" w:eastAsia="宋体" w:hAnsi="Times New Roman" w:cs="Times New Roman"/>
          <w:i/>
          <w:iCs/>
          <w:sz w:val="22"/>
        </w:rPr>
        <w:fldChar w:fldCharType="end"/>
      </w:r>
      <w:r>
        <w:rPr>
          <w:rFonts w:ascii="Times New Roman" w:eastAsia="宋体" w:hAnsi="Times New Roman" w:cs="Times New Roman"/>
          <w:i/>
          <w:iCs/>
          <w:sz w:val="22"/>
        </w:rPr>
        <w:instrText>)</w:instrText>
      </w:r>
      <w:r>
        <w:rPr>
          <w:rFonts w:ascii="Times New Roman" w:eastAsia="宋体" w:hAnsi="Times New Roman" w:cs="Times New Roman"/>
          <w:i/>
          <w:iCs/>
          <w:sz w:val="22"/>
        </w:rPr>
        <w:fldChar w:fldCharType="end"/>
      </w:r>
      <w:r>
        <w:rPr>
          <w:rFonts w:ascii="Times New Roman" w:eastAsia="宋体" w:hAnsi="Times New Roman" w:cs="Times New Roman"/>
          <w:sz w:val="22"/>
        </w:rPr>
        <w:t>倍</w:t>
      </w:r>
      <w:r>
        <w:rPr>
          <w:rFonts w:ascii="Times New Roman" w:eastAsia="宋体" w:hAnsi="Times New Roman" w:cs="Times New Roman" w:hint="eastAsia"/>
          <w:sz w:val="22"/>
        </w:rPr>
        <w:t xml:space="preserve">   </w:t>
      </w:r>
      <w:r>
        <w:rPr>
          <w:rFonts w:ascii="Times New Roman" w:eastAsia="宋体" w:hAnsi="Times New Roman" w:cs="Times New Roman"/>
          <w:sz w:val="22"/>
        </w:rPr>
        <w:tab/>
        <w:t>C</w:t>
      </w:r>
      <w:r>
        <w:rPr>
          <w:rFonts w:ascii="宋体" w:eastAsia="宋体" w:hAnsi="宋体" w:cs="宋体" w:hint="eastAsia"/>
          <w:sz w:val="22"/>
        </w:rPr>
        <w:t>.</w:t>
      </w:r>
      <w:r>
        <w:rPr>
          <w:rFonts w:ascii="Times New Roman" w:eastAsia="宋体" w:hAnsi="Times New Roman" w:cs="Times New Roman"/>
          <w:i/>
          <w:iCs/>
          <w:sz w:val="22"/>
        </w:rPr>
        <w:t xml:space="preserve"> </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eq \r(</w:instrTex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\f(p, q)</w:instrText>
      </w:r>
      <w:r>
        <w:rPr>
          <w:rFonts w:ascii="Times New Roman" w:eastAsia="宋体" w:hAnsi="Times New Roman" w:cs="Times New Roman"/>
          <w:i/>
          <w:iCs/>
          <w:sz w:val="22"/>
        </w:rPr>
        <w:fldChar w:fldCharType="end"/>
      </w:r>
      <w:r>
        <w:rPr>
          <w:rFonts w:ascii="Times New Roman" w:eastAsia="宋体" w:hAnsi="Times New Roman" w:cs="Times New Roman"/>
          <w:i/>
          <w:iCs/>
          <w:sz w:val="22"/>
        </w:rPr>
        <w:instrText>)</w:instrText>
      </w:r>
      <w:r>
        <w:rPr>
          <w:rFonts w:ascii="Times New Roman" w:eastAsia="宋体" w:hAnsi="Times New Roman" w:cs="Times New Roman"/>
          <w:i/>
          <w:iCs/>
          <w:sz w:val="22"/>
        </w:rPr>
        <w:fldChar w:fldCharType="end"/>
      </w:r>
      <w:r>
        <w:rPr>
          <w:rFonts w:ascii="Times New Roman" w:eastAsia="宋体" w:hAnsi="Times New Roman" w:cs="Times New Roman"/>
          <w:sz w:val="22"/>
        </w:rPr>
        <w:t>倍</w:t>
      </w:r>
      <w:r>
        <w:rPr>
          <w:rFonts w:ascii="Times New Roman" w:eastAsia="宋体" w:hAnsi="Times New Roman" w:cs="Times New Roman"/>
          <w:sz w:val="22"/>
        </w:rPr>
        <w:tab/>
      </w:r>
      <w:r>
        <w:rPr>
          <w:rFonts w:ascii="Times New Roman" w:eastAsia="宋体" w:hAnsi="Times New Roman" w:cs="Times New Roman" w:hint="eastAsia"/>
          <w:sz w:val="22"/>
        </w:rPr>
        <w:tab/>
      </w:r>
      <w:r>
        <w:rPr>
          <w:rFonts w:ascii="Times New Roman" w:eastAsia="宋体" w:hAnsi="Times New Roman" w:cs="Times New Roman"/>
          <w:sz w:val="22"/>
        </w:rPr>
        <w:t>D</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sz w:val="22"/>
        </w:rPr>
        <w:fldChar w:fldCharType="begin"/>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eq</w:instrText>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\r(</w:instrText>
      </w:r>
      <w:r>
        <w:rPr>
          <w:rFonts w:ascii="Times New Roman" w:eastAsia="宋体" w:hAnsi="Times New Roman" w:cs="Times New Roman" w:hint="eastAsia"/>
          <w:i/>
          <w:iCs/>
          <w:sz w:val="22"/>
        </w:rPr>
        <w:instrText>pq</w:instrText>
      </w:r>
      <w:r>
        <w:rPr>
          <w:rFonts w:ascii="Times New Roman" w:eastAsia="宋体" w:hAnsi="Times New Roman" w:cs="Times New Roman" w:hint="eastAsia"/>
          <w:sz w:val="22"/>
          <w:vertAlign w:val="superscript"/>
        </w:rPr>
        <w:instrText>3</w:instrText>
      </w:r>
      <w:r>
        <w:rPr>
          <w:rFonts w:ascii="Times New Roman" w:eastAsia="宋体" w:hAnsi="Times New Roman" w:cs="Times New Roman" w:hint="eastAsia"/>
          <w:sz w:val="22"/>
        </w:rPr>
        <w:instrText>)</w:instrText>
      </w:r>
      <w:r>
        <w:rPr>
          <w:rFonts w:ascii="Times New Roman" w:eastAsia="宋体" w:hAnsi="Times New Roman" w:cs="Times New Roman"/>
          <w:sz w:val="22"/>
        </w:rPr>
        <w:fldChar w:fldCharType="end"/>
      </w:r>
      <w:r>
        <w:rPr>
          <w:rFonts w:ascii="Times New Roman" w:eastAsia="宋体" w:hAnsi="Times New Roman" w:cs="Times New Roman"/>
          <w:sz w:val="22"/>
        </w:rPr>
        <w:t>倍</w:t>
      </w:r>
    </w:p>
    <w:p w14:paraId="30D14177"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C</w:t>
      </w:r>
    </w:p>
    <w:p w14:paraId="66C940D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15.</w:t>
      </w:r>
      <w:r>
        <w:rPr>
          <w:rFonts w:ascii="Times New Roman" w:eastAsia="宋体" w:hAnsi="Times New Roman" w:cs="Times New Roman"/>
          <w:sz w:val="22"/>
        </w:rPr>
        <w:tab/>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5</w:t>
      </w:r>
      <w:r>
        <w:rPr>
          <w:rFonts w:ascii="Times New Roman" w:eastAsia="宋体" w:hAnsi="Times New Roman" w:cs="Times New Roman"/>
          <w:sz w:val="22"/>
        </w:rPr>
        <w:t>）如图所示，滑块以初速度</w:t>
      </w:r>
      <w:bookmarkStart w:id="4" w:name="OLE_LINK2"/>
      <w:r>
        <w:rPr>
          <w:rFonts w:ascii="Book Antiqua" w:eastAsia="宋体" w:hAnsi="Book Antiqua" w:cs="Times New Roman"/>
          <w:i/>
          <w:iCs/>
          <w:sz w:val="22"/>
        </w:rPr>
        <w:t>v</w:t>
      </w:r>
      <w:bookmarkEnd w:id="4"/>
      <w:r>
        <w:rPr>
          <w:rFonts w:ascii="Times New Roman" w:eastAsia="宋体" w:hAnsi="Times New Roman" w:cs="Times New Roman" w:hint="eastAsia"/>
          <w:sz w:val="22"/>
          <w:vertAlign w:val="subscript"/>
        </w:rPr>
        <w:t>0</w:t>
      </w:r>
      <w:r>
        <w:rPr>
          <w:rFonts w:ascii="Times New Roman" w:eastAsia="宋体" w:hAnsi="Times New Roman" w:cs="Times New Roman"/>
          <w:sz w:val="22"/>
        </w:rPr>
        <w:t>沿表面粗糙且足够长的固定斜面，从顶端下滑，直至速度为零</w:t>
      </w:r>
      <w:r>
        <w:rPr>
          <w:rFonts w:ascii="宋体" w:eastAsia="宋体" w:hAnsi="宋体" w:cs="宋体" w:hint="eastAsia"/>
          <w:sz w:val="22"/>
        </w:rPr>
        <w:t>.</w:t>
      </w:r>
      <w:r>
        <w:rPr>
          <w:rFonts w:ascii="Times New Roman" w:eastAsia="宋体" w:hAnsi="Times New Roman" w:cs="Times New Roman"/>
          <w:sz w:val="22"/>
        </w:rPr>
        <w:t>对于该运动过程，若用</w:t>
      </w:r>
      <w:r>
        <w:rPr>
          <w:rFonts w:ascii="Times New Roman" w:eastAsia="宋体" w:hAnsi="Times New Roman" w:cs="Times New Roman" w:hint="eastAsia"/>
          <w:i/>
          <w:iCs/>
          <w:sz w:val="22"/>
        </w:rPr>
        <w:t>h</w:t>
      </w:r>
      <w:r>
        <w:rPr>
          <w:rFonts w:ascii="Times New Roman" w:eastAsia="宋体" w:hAnsi="Times New Roman" w:cs="Times New Roman" w:hint="eastAsia"/>
          <w:sz w:val="22"/>
        </w:rPr>
        <w:t>、</w:t>
      </w:r>
      <w:r>
        <w:rPr>
          <w:rFonts w:ascii="Times New Roman" w:eastAsia="宋体" w:hAnsi="Times New Roman" w:cs="Times New Roman" w:hint="eastAsia"/>
          <w:i/>
          <w:iCs/>
          <w:sz w:val="22"/>
        </w:rPr>
        <w:t>x</w:t>
      </w:r>
      <w:r>
        <w:rPr>
          <w:rFonts w:ascii="Times New Roman" w:eastAsia="宋体" w:hAnsi="Times New Roman" w:cs="Times New Roman" w:hint="eastAsia"/>
          <w:sz w:val="22"/>
        </w:rPr>
        <w:t>、</w:t>
      </w:r>
      <w:r>
        <w:rPr>
          <w:rFonts w:ascii="Book Antiqua" w:eastAsia="宋体" w:hAnsi="Book Antiqua" w:cs="Times New Roman"/>
          <w:i/>
          <w:iCs/>
          <w:sz w:val="22"/>
        </w:rPr>
        <w:t>v</w:t>
      </w:r>
      <w:r>
        <w:rPr>
          <w:rFonts w:ascii="Times New Roman" w:eastAsia="宋体" w:hAnsi="Times New Roman" w:cs="Times New Roman" w:hint="eastAsia"/>
          <w:sz w:val="22"/>
        </w:rPr>
        <w:t>、</w:t>
      </w:r>
      <w:r>
        <w:rPr>
          <w:rFonts w:ascii="Times New Roman" w:eastAsia="宋体" w:hAnsi="Times New Roman" w:cs="Times New Roman" w:hint="eastAsia"/>
          <w:i/>
          <w:iCs/>
          <w:sz w:val="22"/>
        </w:rPr>
        <w:t>a</w:t>
      </w:r>
      <w:r>
        <w:rPr>
          <w:rFonts w:ascii="Times New Roman" w:eastAsia="宋体" w:hAnsi="Times New Roman" w:cs="Times New Roman"/>
          <w:sz w:val="22"/>
        </w:rPr>
        <w:t>分别表示滑块的下降高度、位移、速度和加速度的大小，</w:t>
      </w:r>
      <w:r>
        <w:rPr>
          <w:rFonts w:ascii="Times New Roman" w:eastAsia="宋体" w:hAnsi="Times New Roman" w:cs="Times New Roman" w:hint="eastAsia"/>
          <w:i/>
          <w:iCs/>
          <w:sz w:val="22"/>
        </w:rPr>
        <w:t>t</w:t>
      </w:r>
      <w:r>
        <w:rPr>
          <w:rFonts w:ascii="Times New Roman" w:eastAsia="宋体" w:hAnsi="Times New Roman" w:cs="Times New Roman"/>
          <w:sz w:val="22"/>
        </w:rPr>
        <w:t>表示时间，则下列图象最能正确描述这一运动规律的是</w:t>
      </w:r>
    </w:p>
    <w:p w14:paraId="51C8F39C"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59264" behindDoc="0" locked="0" layoutInCell="1" allowOverlap="1" wp14:anchorId="7398281E" wp14:editId="2F47F498">
            <wp:simplePos x="0" y="0"/>
            <wp:positionH relativeFrom="column">
              <wp:posOffset>4657090</wp:posOffset>
            </wp:positionH>
            <wp:positionV relativeFrom="paragraph">
              <wp:posOffset>184150</wp:posOffset>
            </wp:positionV>
            <wp:extent cx="1246505" cy="777875"/>
            <wp:effectExtent l="0" t="0" r="10795" b="317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6505" cy="777875"/>
                    </a:xfrm>
                    <a:prstGeom prst="rect">
                      <a:avLst/>
                    </a:prstGeom>
                  </pic:spPr>
                </pic:pic>
              </a:graphicData>
            </a:graphic>
          </wp:anchor>
        </w:drawing>
      </w:r>
    </w:p>
    <w:p w14:paraId="25368569"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767F420F" wp14:editId="0B16274C">
            <wp:extent cx="827405" cy="719455"/>
            <wp:effectExtent l="0" t="0" r="0"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1"/>
                    <a:stretch>
                      <a:fillRect/>
                    </a:stretch>
                  </pic:blipFill>
                  <pic:spPr>
                    <a:xfrm>
                      <a:off x="0" y="0"/>
                      <a:ext cx="828000" cy="720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6BEE4D2C" wp14:editId="30138486">
            <wp:extent cx="827405" cy="719455"/>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2"/>
                    <a:stretch>
                      <a:fillRect/>
                    </a:stretch>
                  </pic:blipFill>
                  <pic:spPr>
                    <a:xfrm>
                      <a:off x="0" y="0"/>
                      <a:ext cx="828000" cy="720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77CFE61D" wp14:editId="7DBBD3C7">
            <wp:extent cx="863600" cy="71945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3"/>
                    <a:stretch>
                      <a:fillRect/>
                    </a:stretch>
                  </pic:blipFill>
                  <pic:spPr>
                    <a:xfrm>
                      <a:off x="0" y="0"/>
                      <a:ext cx="864000" cy="720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29B87334" wp14:editId="242859C0">
            <wp:extent cx="827405" cy="71945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14"/>
                    <a:stretch>
                      <a:fillRect/>
                    </a:stretch>
                  </pic:blipFill>
                  <pic:spPr>
                    <a:xfrm>
                      <a:off x="0" y="0"/>
                      <a:ext cx="828000" cy="720000"/>
                    </a:xfrm>
                    <a:prstGeom prst="rect">
                      <a:avLst/>
                    </a:prstGeom>
                  </pic:spPr>
                </pic:pic>
              </a:graphicData>
            </a:graphic>
          </wp:inline>
        </w:drawing>
      </w:r>
    </w:p>
    <w:p w14:paraId="37A8C98A" w14:textId="77777777" w:rsidR="00D02FDC" w:rsidRDefault="00000000">
      <w:pPr>
        <w:spacing w:line="312" w:lineRule="auto"/>
        <w:ind w:leftChars="208" w:left="437" w:firstLineChars="200" w:firstLine="440"/>
        <w:rPr>
          <w:rFonts w:ascii="Times New Roman" w:eastAsia="宋体" w:hAnsi="Times New Roman" w:cs="Times New Roman"/>
          <w:sz w:val="22"/>
        </w:rPr>
      </w:pPr>
      <w:r>
        <w:rPr>
          <w:rFonts w:ascii="Times New Roman" w:eastAsia="宋体" w:hAnsi="Times New Roman" w:cs="Times New Roman" w:hint="eastAsia"/>
          <w:sz w:val="22"/>
        </w:rPr>
        <w:t>A                B             C             D</w:t>
      </w:r>
    </w:p>
    <w:p w14:paraId="6148760B"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B</w:t>
      </w:r>
    </w:p>
    <w:p w14:paraId="33E565B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16.</w:t>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6</w:t>
      </w:r>
      <w:r>
        <w:rPr>
          <w:rFonts w:ascii="Times New Roman" w:eastAsia="宋体" w:hAnsi="Times New Roman" w:cs="Times New Roman"/>
          <w:sz w:val="22"/>
        </w:rPr>
        <w:t>）图为模拟远距离输电实验电路图，两理想变压器的匝数</w:t>
      </w:r>
      <w:r>
        <w:rPr>
          <w:rFonts w:ascii="Times New Roman" w:eastAsia="宋体" w:hAnsi="Times New Roman" w:cs="Times New Roman" w:hint="eastAsia"/>
          <w:i/>
          <w:iCs/>
          <w:sz w:val="22"/>
        </w:rPr>
        <w:t>n</w:t>
      </w:r>
      <w:r>
        <w:rPr>
          <w:rFonts w:ascii="Times New Roman" w:eastAsia="宋体" w:hAnsi="Times New Roman" w:cs="Times New Roman" w:hint="eastAsia"/>
          <w:sz w:val="22"/>
          <w:vertAlign w:val="subscript"/>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hint="eastAsia"/>
          <w:sz w:val="22"/>
          <w:vertAlign w:val="subscript"/>
        </w:rPr>
        <w:t>4</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hint="eastAsia"/>
          <w:sz w:val="22"/>
          <w:vertAlign w:val="subscript"/>
        </w:rPr>
        <w:t>2</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hint="eastAsia"/>
          <w:sz w:val="22"/>
          <w:vertAlign w:val="subscript"/>
        </w:rPr>
        <w:t>3</w:t>
      </w:r>
      <w:r>
        <w:rPr>
          <w:rFonts w:ascii="Times New Roman" w:eastAsia="宋体" w:hAnsi="Times New Roman" w:cs="Times New Roman"/>
          <w:sz w:val="22"/>
        </w:rPr>
        <w:t>，四根模拟输电线的电阻</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1</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2</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3</w:t>
      </w:r>
      <w:r>
        <w:rPr>
          <w:rFonts w:ascii="Times New Roman" w:eastAsia="宋体" w:hAnsi="Times New Roman" w:cs="Times New Roman"/>
          <w:sz w:val="22"/>
        </w:rPr>
        <w:t>、</w:t>
      </w:r>
      <w:r>
        <w:rPr>
          <w:rFonts w:ascii="Times New Roman" w:eastAsia="宋体" w:hAnsi="Times New Roman" w:cs="Times New Roman" w:hint="eastAsia"/>
          <w:i/>
          <w:iCs/>
          <w:sz w:val="22"/>
        </w:rPr>
        <w:t xml:space="preserve"> R</w:t>
      </w:r>
      <w:r>
        <w:rPr>
          <w:rFonts w:ascii="Times New Roman" w:eastAsia="宋体" w:hAnsi="Times New Roman" w:cs="Times New Roman" w:hint="eastAsia"/>
          <w:sz w:val="22"/>
          <w:vertAlign w:val="subscript"/>
        </w:rPr>
        <w:t>4</w:t>
      </w:r>
      <w:r>
        <w:rPr>
          <w:rFonts w:ascii="Times New Roman" w:eastAsia="宋体" w:hAnsi="Times New Roman" w:cs="Times New Roman"/>
          <w:sz w:val="22"/>
        </w:rPr>
        <w:t>的阻值均为</w:t>
      </w:r>
      <w:r>
        <w:rPr>
          <w:rFonts w:ascii="Times New Roman" w:eastAsia="宋体" w:hAnsi="Times New Roman" w:cs="Times New Roman" w:hint="eastAsia"/>
          <w:i/>
          <w:iCs/>
          <w:sz w:val="22"/>
        </w:rPr>
        <w:t>R</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1</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为相同的理想交流电流表，</w:t>
      </w:r>
      <w:r>
        <w:rPr>
          <w:rFonts w:ascii="Times New Roman" w:eastAsia="宋体" w:hAnsi="Times New Roman" w:cs="Times New Roman" w:hint="eastAsia"/>
          <w:sz w:val="22"/>
        </w:rPr>
        <w:t>L</w:t>
      </w:r>
      <w:r>
        <w:rPr>
          <w:rFonts w:ascii="Times New Roman" w:eastAsia="宋体" w:hAnsi="Times New Roman" w:cs="Times New Roman" w:hint="eastAsia"/>
          <w:sz w:val="22"/>
          <w:vertAlign w:val="subscript"/>
        </w:rPr>
        <w:t>1</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sz w:val="22"/>
        </w:rPr>
        <w:t>L</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为相同的小灯泡，灯丝电阻</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L</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i/>
          <w:iCs/>
          <w:sz w:val="22"/>
        </w:rPr>
        <w:t>R</w:t>
      </w:r>
      <w:r>
        <w:rPr>
          <w:rFonts w:ascii="Times New Roman" w:eastAsia="宋体" w:hAnsi="Times New Roman" w:cs="Times New Roman"/>
          <w:sz w:val="22"/>
        </w:rPr>
        <w:t>，忽略灯丝电阻随温度的变化</w:t>
      </w:r>
      <w:r>
        <w:rPr>
          <w:rFonts w:ascii="宋体" w:eastAsia="宋体" w:hAnsi="宋体" w:cs="宋体" w:hint="eastAsia"/>
          <w:sz w:val="22"/>
        </w:rPr>
        <w:t>.</w:t>
      </w:r>
      <w:r>
        <w:rPr>
          <w:rFonts w:ascii="Times New Roman" w:eastAsia="宋体" w:hAnsi="Times New Roman" w:cs="Times New Roman"/>
          <w:sz w:val="22"/>
        </w:rPr>
        <w:t>当</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B</w:t>
      </w:r>
      <w:r>
        <w:rPr>
          <w:rFonts w:ascii="Times New Roman" w:eastAsia="宋体" w:hAnsi="Times New Roman" w:cs="Times New Roman"/>
          <w:sz w:val="22"/>
        </w:rPr>
        <w:t>端接入低压交流电源时</w:t>
      </w:r>
    </w:p>
    <w:p w14:paraId="027B7ED7"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0288" behindDoc="0" locked="0" layoutInCell="1" allowOverlap="1" wp14:anchorId="3B07D5A5" wp14:editId="369BEBF1">
            <wp:simplePos x="0" y="0"/>
            <wp:positionH relativeFrom="column">
              <wp:posOffset>4039235</wp:posOffset>
            </wp:positionH>
            <wp:positionV relativeFrom="paragraph">
              <wp:posOffset>9525</wp:posOffset>
            </wp:positionV>
            <wp:extent cx="1866900" cy="88265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66900" cy="882650"/>
                    </a:xfrm>
                    <a:prstGeom prst="rect">
                      <a:avLst/>
                    </a:prstGeom>
                  </pic:spPr>
                </pic:pic>
              </a:graphicData>
            </a:graphic>
          </wp:anchor>
        </w:drawing>
      </w:r>
      <w:r>
        <w:rPr>
          <w:rFonts w:ascii="Times New Roman" w:eastAsia="宋体" w:hAnsi="Times New Roman" w:cs="Times New Roman"/>
          <w:sz w:val="22"/>
        </w:rPr>
        <w:tab/>
        <w:t>A</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1</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sz w:val="22"/>
        </w:rPr>
        <w:t>A</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两表的示数相同</w:t>
      </w:r>
    </w:p>
    <w:p w14:paraId="56BDA66A"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B</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sz w:val="22"/>
        </w:rPr>
        <w:t>L</w:t>
      </w:r>
      <w:r>
        <w:rPr>
          <w:rFonts w:ascii="Times New Roman" w:eastAsia="宋体" w:hAnsi="Times New Roman" w:cs="Times New Roman" w:hint="eastAsia"/>
          <w:sz w:val="22"/>
          <w:vertAlign w:val="subscript"/>
        </w:rPr>
        <w:t>1</w:t>
      </w:r>
      <w:r>
        <w:rPr>
          <w:rFonts w:ascii="Times New Roman" w:eastAsia="宋体" w:hAnsi="Times New Roman" w:cs="Times New Roman" w:hint="eastAsia"/>
          <w:i/>
          <w:iCs/>
          <w:sz w:val="22"/>
        </w:rPr>
        <w:t xml:space="preserve"> </w:t>
      </w:r>
      <w:r>
        <w:rPr>
          <w:rFonts w:ascii="Times New Roman" w:eastAsia="宋体" w:hAnsi="Times New Roman" w:cs="Times New Roman"/>
          <w:sz w:val="22"/>
        </w:rPr>
        <w:t>、</w:t>
      </w:r>
      <w:r>
        <w:rPr>
          <w:rFonts w:ascii="Times New Roman" w:eastAsia="宋体" w:hAnsi="Times New Roman" w:cs="Times New Roman" w:hint="eastAsia"/>
          <w:sz w:val="22"/>
        </w:rPr>
        <w:t>L</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两灯泡的亮度相同</w:t>
      </w:r>
    </w:p>
    <w:p w14:paraId="44A62613"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1</w:t>
      </w:r>
      <w:r>
        <w:rPr>
          <w:rFonts w:ascii="Times New Roman" w:eastAsia="宋体" w:hAnsi="Times New Roman" w:cs="Times New Roman"/>
          <w:sz w:val="22"/>
        </w:rPr>
        <w:t>消耗的功率大于</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3</w:t>
      </w:r>
      <w:r>
        <w:rPr>
          <w:rFonts w:ascii="Times New Roman" w:eastAsia="宋体" w:hAnsi="Times New Roman" w:cs="Times New Roman"/>
          <w:sz w:val="22"/>
        </w:rPr>
        <w:t>消耗的功率</w:t>
      </w:r>
    </w:p>
    <w:p w14:paraId="350F7128"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D</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2</w:t>
      </w:r>
      <w:r>
        <w:rPr>
          <w:rFonts w:ascii="Times New Roman" w:eastAsia="宋体" w:hAnsi="Times New Roman" w:cs="Times New Roman"/>
          <w:sz w:val="22"/>
        </w:rPr>
        <w:t>两端的电压小于</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4</w:t>
      </w:r>
      <w:r>
        <w:rPr>
          <w:rFonts w:ascii="Times New Roman" w:eastAsia="宋体" w:hAnsi="Times New Roman" w:cs="Times New Roman"/>
          <w:sz w:val="22"/>
        </w:rPr>
        <w:t>两端的电压</w:t>
      </w:r>
    </w:p>
    <w:p w14:paraId="2C74E599"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D</w:t>
      </w:r>
    </w:p>
    <w:p w14:paraId="1B98DECC"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17.</w:t>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7</w:t>
      </w:r>
      <w:r>
        <w:rPr>
          <w:rFonts w:ascii="Times New Roman" w:eastAsia="宋体" w:hAnsi="Times New Roman" w:cs="Times New Roman"/>
          <w:sz w:val="22"/>
        </w:rPr>
        <w:t>）在均匀介质中，一列沿</w:t>
      </w:r>
      <m:oMath>
        <m:r>
          <w:rPr>
            <w:rFonts w:ascii="Cambria Math" w:eastAsia="宋体" w:hAnsi="Cambria Math" w:cs="Times New Roman"/>
            <w:sz w:val="22"/>
          </w:rPr>
          <m:t>x</m:t>
        </m:r>
      </m:oMath>
      <w:r>
        <w:rPr>
          <w:rFonts w:ascii="Times New Roman" w:eastAsia="宋体" w:hAnsi="Times New Roman" w:cs="Times New Roman"/>
          <w:sz w:val="22"/>
        </w:rPr>
        <w:t>轴正向传播的横波，其波源</w:t>
      </w:r>
      <w:r>
        <w:rPr>
          <w:rFonts w:ascii="Times New Roman" w:eastAsia="宋体" w:hAnsi="Times New Roman" w:cs="Times New Roman" w:hint="eastAsia"/>
          <w:i/>
          <w:iCs/>
          <w:sz w:val="22"/>
        </w:rPr>
        <w:t>O</w:t>
      </w:r>
      <w:r>
        <w:rPr>
          <w:rFonts w:ascii="Times New Roman" w:eastAsia="宋体" w:hAnsi="Times New Roman" w:cs="Times New Roman"/>
          <w:sz w:val="22"/>
        </w:rPr>
        <w:t>在第一个周期内的振动图象如图所示，则该波在第一个周期末的波形图是</w:t>
      </w:r>
    </w:p>
    <w:p w14:paraId="52A80523"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noProof/>
          <w:sz w:val="22"/>
        </w:rPr>
        <w:lastRenderedPageBreak/>
        <w:drawing>
          <wp:inline distT="0" distB="0" distL="114300" distR="114300" wp14:anchorId="16B73D97" wp14:editId="0EC296CF">
            <wp:extent cx="1295400" cy="75565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6"/>
                    <a:stretch>
                      <a:fillRect/>
                    </a:stretch>
                  </pic:blipFill>
                  <pic:spPr>
                    <a:xfrm>
                      <a:off x="0" y="0"/>
                      <a:ext cx="1296000" cy="756000"/>
                    </a:xfrm>
                    <a:prstGeom prst="rect">
                      <a:avLst/>
                    </a:prstGeom>
                  </pic:spPr>
                </pic:pic>
              </a:graphicData>
            </a:graphic>
          </wp:inline>
        </w:drawing>
      </w:r>
    </w:p>
    <w:p w14:paraId="12D9DF11"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5A204B94" wp14:editId="24005871">
            <wp:extent cx="1295400" cy="75565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7"/>
                    <a:stretch>
                      <a:fillRect/>
                    </a:stretch>
                  </pic:blipFill>
                  <pic:spPr>
                    <a:xfrm>
                      <a:off x="0" y="0"/>
                      <a:ext cx="1296000" cy="756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3C4D9B34" wp14:editId="0847DD8E">
            <wp:extent cx="1295400" cy="755650"/>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18"/>
                    <a:stretch>
                      <a:fillRect/>
                    </a:stretch>
                  </pic:blipFill>
                  <pic:spPr>
                    <a:xfrm>
                      <a:off x="0" y="0"/>
                      <a:ext cx="1296000" cy="756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480B44E3" wp14:editId="735E8A0F">
            <wp:extent cx="1295400" cy="75565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19"/>
                    <a:stretch>
                      <a:fillRect/>
                    </a:stretch>
                  </pic:blipFill>
                  <pic:spPr>
                    <a:xfrm>
                      <a:off x="0" y="0"/>
                      <a:ext cx="1296000" cy="756000"/>
                    </a:xfrm>
                    <a:prstGeom prst="rect">
                      <a:avLst/>
                    </a:prstGeom>
                  </pic:spPr>
                </pic:pic>
              </a:graphicData>
            </a:graphic>
          </wp:inline>
        </w:drawing>
      </w:r>
      <w:r>
        <w:rPr>
          <w:rFonts w:ascii="Times New Roman" w:eastAsia="宋体" w:hAnsi="Times New Roman" w:cs="Times New Roman"/>
          <w:sz w:val="22"/>
        </w:rPr>
        <w:tab/>
      </w:r>
      <w:r>
        <w:rPr>
          <w:rFonts w:ascii="Times New Roman" w:eastAsia="宋体" w:hAnsi="Times New Roman" w:cs="Times New Roman"/>
          <w:noProof/>
          <w:sz w:val="22"/>
        </w:rPr>
        <w:drawing>
          <wp:inline distT="0" distB="0" distL="114300" distR="114300" wp14:anchorId="0CE35A3D" wp14:editId="09098226">
            <wp:extent cx="1295400" cy="75565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20"/>
                    <a:stretch>
                      <a:fillRect/>
                    </a:stretch>
                  </pic:blipFill>
                  <pic:spPr>
                    <a:xfrm>
                      <a:off x="0" y="0"/>
                      <a:ext cx="1296000" cy="756000"/>
                    </a:xfrm>
                    <a:prstGeom prst="rect">
                      <a:avLst/>
                    </a:prstGeom>
                  </pic:spPr>
                </pic:pic>
              </a:graphicData>
            </a:graphic>
          </wp:inline>
        </w:drawing>
      </w:r>
    </w:p>
    <w:p w14:paraId="4B4F505D"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A                 B                    C                D</w:t>
      </w:r>
    </w:p>
    <w:p w14:paraId="3CCADAAC"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D</w:t>
      </w:r>
    </w:p>
    <w:p w14:paraId="4D33DEFC"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18.</w:t>
      </w:r>
      <w:bookmarkStart w:id="5" w:name="OLE_LINK6"/>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8</w:t>
      </w:r>
      <w:r>
        <w:rPr>
          <w:rFonts w:ascii="Times New Roman" w:eastAsia="宋体" w:hAnsi="Times New Roman" w:cs="Times New Roman"/>
          <w:sz w:val="22"/>
        </w:rPr>
        <w:t>）</w:t>
      </w:r>
      <w:bookmarkEnd w:id="5"/>
      <w:r>
        <w:rPr>
          <w:rFonts w:ascii="Times New Roman" w:eastAsia="宋体" w:hAnsi="Times New Roman" w:cs="Times New Roman"/>
          <w:sz w:val="22"/>
        </w:rPr>
        <w:t>如图所示，两根相同的轻质弹簧，沿足够长的光滑斜面放置，下端固定在斜面底部挡板上，斜面固定不动</w:t>
      </w:r>
      <w:r>
        <w:rPr>
          <w:rFonts w:ascii="宋体" w:eastAsia="宋体" w:hAnsi="宋体" w:cs="宋体" w:hint="eastAsia"/>
          <w:sz w:val="22"/>
        </w:rPr>
        <w:t>.</w:t>
      </w:r>
      <w:r>
        <w:rPr>
          <w:rFonts w:ascii="Times New Roman" w:eastAsia="宋体" w:hAnsi="Times New Roman" w:cs="Times New Roman"/>
          <w:sz w:val="22"/>
        </w:rPr>
        <w:t>质量不同、形状相同的两物块分别置于两弹簧上端</w:t>
      </w:r>
      <w:r>
        <w:rPr>
          <w:rFonts w:ascii="Times New Roman" w:eastAsia="宋体" w:hAnsi="Times New Roman" w:cs="Times New Roman"/>
          <w:sz w:val="22"/>
        </w:rPr>
        <w:t>.</w:t>
      </w:r>
      <w:r>
        <w:rPr>
          <w:rFonts w:ascii="Times New Roman" w:eastAsia="宋体" w:hAnsi="Times New Roman" w:cs="Times New Roman"/>
          <w:sz w:val="22"/>
        </w:rPr>
        <w:t>现用外力作用在物块上，使两弹簧具有相同的压缩量，若撤去外力后，两物块由静止沿斜面向上弹出并离开弹簧，则从撤去外力到物块速度第一次减为零的过程，两物块</w:t>
      </w:r>
    </w:p>
    <w:p w14:paraId="59FE55F8"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1312" behindDoc="0" locked="0" layoutInCell="1" allowOverlap="1" wp14:anchorId="4CD290D2" wp14:editId="450A97CA">
            <wp:simplePos x="0" y="0"/>
            <wp:positionH relativeFrom="column">
              <wp:posOffset>4527550</wp:posOffset>
            </wp:positionH>
            <wp:positionV relativeFrom="paragraph">
              <wp:posOffset>142875</wp:posOffset>
            </wp:positionV>
            <wp:extent cx="1290320" cy="737235"/>
            <wp:effectExtent l="0" t="0" r="5080" b="5715"/>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0320" cy="737235"/>
                    </a:xfrm>
                    <a:prstGeom prst="rect">
                      <a:avLst/>
                    </a:prstGeom>
                  </pic:spPr>
                </pic:pic>
              </a:graphicData>
            </a:graphic>
          </wp:anchor>
        </w:drawing>
      </w:r>
      <w:r>
        <w:rPr>
          <w:rFonts w:ascii="Times New Roman" w:eastAsia="宋体" w:hAnsi="Times New Roman" w:cs="Times New Roman"/>
          <w:sz w:val="22"/>
        </w:rPr>
        <w:tab/>
        <w:t>A</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sz w:val="22"/>
        </w:rPr>
        <w:t>最大速度相同</w:t>
      </w:r>
    </w:p>
    <w:p w14:paraId="0D34DE91"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B</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sz w:val="22"/>
        </w:rPr>
        <w:t>最大加速度相同</w:t>
      </w:r>
    </w:p>
    <w:p w14:paraId="404B217D"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sz w:val="22"/>
        </w:rPr>
        <w:t>上升的最大高度不同</w:t>
      </w:r>
    </w:p>
    <w:p w14:paraId="1D5096D2"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D</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sz w:val="22"/>
        </w:rPr>
        <w:t>重力势能的变化量不同</w:t>
      </w:r>
    </w:p>
    <w:p w14:paraId="37B6CB09"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C</w:t>
      </w:r>
    </w:p>
    <w:p w14:paraId="7A97DC73"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19.</w:t>
      </w:r>
      <w:r>
        <w:rPr>
          <w:rFonts w:ascii="Times New Roman" w:eastAsia="宋体" w:hAnsi="Times New Roman" w:cs="Times New Roman"/>
          <w:sz w:val="22"/>
        </w:rPr>
        <w:tab/>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·1</w:t>
      </w:r>
      <w:r>
        <w:rPr>
          <w:rFonts w:ascii="Times New Roman" w:eastAsia="宋体" w:hAnsi="Times New Roman" w:cs="Times New Roman" w:hint="eastAsia"/>
          <w:sz w:val="22"/>
        </w:rPr>
        <w:t>9</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某同学测定一金属杆的长度和直径，示数如图甲、乙所示，则该金属杆的长度和直径分别</w:t>
      </w:r>
      <w:r>
        <w:rPr>
          <w:rFonts w:ascii="Times New Roman" w:eastAsia="宋体" w:hAnsi="Times New Roman" w:cs="Times New Roman" w:hint="eastAsia"/>
          <w:sz w:val="22"/>
        </w:rPr>
        <w:t>________cm</w:t>
      </w:r>
      <w:r>
        <w:rPr>
          <w:rFonts w:ascii="Times New Roman" w:eastAsia="宋体" w:hAnsi="Times New Roman" w:cs="Times New Roman"/>
          <w:sz w:val="22"/>
        </w:rPr>
        <w:t>和</w:t>
      </w:r>
      <w:r>
        <w:rPr>
          <w:rFonts w:ascii="Times New Roman" w:eastAsia="宋体" w:hAnsi="Times New Roman" w:cs="Times New Roman" w:hint="eastAsia"/>
          <w:sz w:val="22"/>
        </w:rPr>
        <w:t>_______mm</w:t>
      </w:r>
      <w:r>
        <w:rPr>
          <w:rFonts w:ascii="宋体" w:eastAsia="宋体" w:hAnsi="宋体" w:cs="宋体" w:hint="eastAsia"/>
          <w:sz w:val="22"/>
        </w:rPr>
        <w:t>.</w:t>
      </w:r>
      <w:r>
        <w:rPr>
          <w:rFonts w:ascii="Times New Roman" w:eastAsia="宋体" w:hAnsi="Times New Roman" w:cs="Times New Roman" w:hint="eastAsia"/>
          <w:sz w:val="22"/>
        </w:rPr>
        <w:t xml:space="preserve"> </w:t>
      </w:r>
    </w:p>
    <w:p w14:paraId="2EF13338"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mc:AlternateContent>
          <mc:Choice Requires="wpg">
            <w:drawing>
              <wp:anchor distT="0" distB="0" distL="114300" distR="114300" simplePos="0" relativeHeight="251666432" behindDoc="0" locked="0" layoutInCell="1" allowOverlap="1" wp14:anchorId="426DEF82" wp14:editId="0E8A20E0">
                <wp:simplePos x="0" y="0"/>
                <wp:positionH relativeFrom="column">
                  <wp:posOffset>608330</wp:posOffset>
                </wp:positionH>
                <wp:positionV relativeFrom="paragraph">
                  <wp:posOffset>79375</wp:posOffset>
                </wp:positionV>
                <wp:extent cx="4737100" cy="1295400"/>
                <wp:effectExtent l="0" t="0" r="6350" b="0"/>
                <wp:wrapTopAndBottom/>
                <wp:docPr id="1098537102" name="组合 1"/>
                <wp:cNvGraphicFramePr/>
                <a:graphic xmlns:a="http://schemas.openxmlformats.org/drawingml/2006/main">
                  <a:graphicData uri="http://schemas.microsoft.com/office/word/2010/wordprocessingGroup">
                    <wpg:wgp>
                      <wpg:cNvGrpSpPr/>
                      <wpg:grpSpPr>
                        <a:xfrm>
                          <a:off x="0" y="0"/>
                          <a:ext cx="4737100" cy="1295400"/>
                          <a:chOff x="0" y="0"/>
                          <a:chExt cx="4737201" cy="1295400"/>
                        </a:xfrm>
                      </wpg:grpSpPr>
                      <pic:pic xmlns:pic="http://schemas.openxmlformats.org/drawingml/2006/picture">
                        <pic:nvPicPr>
                          <pic:cNvPr id="752528363" name="image23.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2325471" y="0"/>
                            <a:ext cx="2411730" cy="1295400"/>
                          </a:xfrm>
                          <a:prstGeom prst="rect">
                            <a:avLst/>
                          </a:prstGeom>
                        </pic:spPr>
                      </pic:pic>
                      <pic:pic xmlns:pic="http://schemas.openxmlformats.org/drawingml/2006/picture">
                        <pic:nvPicPr>
                          <pic:cNvPr id="1404141733" name="image22.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273004"/>
                            <a:ext cx="1979930" cy="503555"/>
                          </a:xfrm>
                          <a:prstGeom prst="rect">
                            <a:avLst/>
                          </a:prstGeom>
                        </pic:spPr>
                      </pic:pic>
                    </wpg:wgp>
                  </a:graphicData>
                </a:graphic>
              </wp:anchor>
            </w:drawing>
          </mc:Choice>
          <mc:Fallback xmlns:wpsCustomData="http://www.wps.cn/officeDocument/2013/wpsCustomData">
            <w:pict>
              <v:group id="组合 1" o:spid="_x0000_s1026" o:spt="203" style="position:absolute;left:0pt;margin-left:47.9pt;margin-top:6.25pt;height:102pt;width:373pt;mso-wrap-distance-bottom:0pt;mso-wrap-distance-top:0pt;z-index:251666432;mso-width-relative:page;mso-height-relative:page;" coordsize="4737201,1295400" o:gfxdata="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BmUu8m9&#10;AAAApwEAABkAAABkcnMvX3JlbHMvZTJvRG9jLnhtbC5yZWxzvZDLCsIwEEX3gv8QZm/TdiEipm5E&#10;cCv6AUMyTaPNgySK/r0BQRQEdy5nhnvuYVbrmx3ZlWIy3gloqhoYOemVcVrA8bCdLYCljE7h6B0J&#10;uFOCdTedrPY0Yi6hNJiQWKG4JGDIOSw5T3Igi6nygVy59D5azGWMmgeUZ9TE27qe8/jOgO6DyXZK&#10;QNypFtjhHkrzb7bveyNp4+XFkstfKrixpbsAMWrKAiwpg89lW50CaeDfJZr/SDQvCf7x3u4B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">
                <o:lock v:ext="edit" aspectratio="f"/>
                <v:shape id="image23.jpeg" o:spid="_x0000_s1026" o:spt="75" type="#_x0000_t75" style="position:absolute;left:2325471;top:0;height:1295400;width:2411730;" filled="f" o:preferrelative="t" stroked="f" coordsize="21600,21600" o:gfxdata="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KR&#10;8QLCAAAA4gAAAA8AAAAAAAAAAQAgAAAAIgAAAGRycy9kb3ducmV2LnhtbFBLAQIUABQAAAAIAIdO&#10;4kAzLwWeOwAAADkAAAAQAAAAAAAAAAEAIAAAABEBAABkcnMvc2hhcGV4bWwueG1sUEsFBgAAAAAG&#10;AAYAWwEAALsDAAAAAA==&#10;">
                  <v:fill on="f" focussize="0,0"/>
                  <v:stroke on="f"/>
                  <v:imagedata r:id="rId24" o:title=""/>
                  <o:lock v:ext="edit" aspectratio="t"/>
                </v:shape>
                <v:shape id="image22.jpeg" o:spid="_x0000_s1026" o:spt="75" type="#_x0000_t75" style="position:absolute;left:0;top:273004;height:503555;width:1979930;" filled="f" o:preferrelative="t" stroked="f" coordsize="21600,21600" o:gfxdata="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836csQAAADjAAAADwAAAAAAAAABACAAAAAiAAAAZHJzL2Rvd25yZXYueG1sUEsBAhQAFAAAAAgA&#10;h07iQDMvBZ47AAAAOQAAABAAAAAAAAAAAQAgAAAAEwEAAGRycy9zaGFwZXhtbC54bWxQSwUGAAAA&#10;AAYABgBbAQAAvQMAAAAA&#10;">
                  <v:fill on="f" focussize="0,0"/>
                  <v:stroke on="f"/>
                  <v:imagedata r:id="rId25" o:title=""/>
                  <o:lock v:ext="edit" aspectratio="t"/>
                </v:shape>
                <w10:wrap type="topAndBottom"/>
              </v:group>
            </w:pict>
          </mc:Fallback>
        </mc:AlternateContent>
      </w:r>
      <w:r>
        <w:rPr>
          <w:rFonts w:ascii="Times New Roman" w:eastAsia="宋体" w:hAnsi="Times New Roman" w:cs="Times New Roman" w:hint="eastAsia"/>
          <w:sz w:val="22"/>
        </w:rPr>
        <w:t>【答案】</w:t>
      </w:r>
      <w:r>
        <w:rPr>
          <w:rFonts w:ascii="Times New Roman" w:eastAsia="宋体" w:hAnsi="Times New Roman" w:cs="Times New Roman" w:hint="eastAsia"/>
          <w:sz w:val="22"/>
        </w:rPr>
        <w:t>60.10</w:t>
      </w:r>
      <w:r>
        <w:rPr>
          <w:rFonts w:ascii="Times New Roman" w:eastAsia="宋体" w:hAnsi="Times New Roman" w:cs="Times New Roman" w:hint="eastAsia"/>
          <w:sz w:val="22"/>
        </w:rPr>
        <w:t>；</w:t>
      </w:r>
      <w:r>
        <w:rPr>
          <w:rFonts w:ascii="Times New Roman" w:eastAsia="宋体" w:hAnsi="Times New Roman" w:cs="Times New Roman" w:hint="eastAsia"/>
          <w:sz w:val="22"/>
        </w:rPr>
        <w:t>4.20</w:t>
      </w:r>
    </w:p>
    <w:p w14:paraId="7646C687"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某研究性学习小组利用伏安法测定某一电池组的电动势和内阻，实验原理如图甲所示，其中，虚线框内为用灵敏电流计</w:t>
      </w:r>
      <w:r>
        <w:rPr>
          <w:rFonts w:ascii="Times New Roman" w:eastAsia="宋体" w:hAnsi="Times New Roman" w:cs="Times New Roman" w:hint="eastAsia"/>
          <w:sz w:val="22"/>
        </w:rPr>
        <w:t>G</w:t>
      </w:r>
      <w:r>
        <w:rPr>
          <w:rFonts w:ascii="Times New Roman" w:eastAsia="宋体" w:hAnsi="Times New Roman" w:cs="Times New Roman"/>
          <w:sz w:val="22"/>
        </w:rPr>
        <w:t>改装的电流表</w:t>
      </w:r>
      <w:r>
        <w:rPr>
          <w:rFonts w:ascii="Times New Roman" w:eastAsia="宋体" w:hAnsi="Times New Roman" w:cs="Times New Roman" w:hint="eastAsia"/>
          <w:sz w:val="22"/>
        </w:rPr>
        <w:t>A</w:t>
      </w:r>
      <w:r>
        <w:rPr>
          <w:rFonts w:ascii="Times New Roman" w:eastAsia="宋体" w:hAnsi="Times New Roman" w:cs="Times New Roman"/>
          <w:sz w:val="22"/>
        </w:rPr>
        <w:t>，</w:t>
      </w:r>
      <w:r>
        <w:rPr>
          <w:rFonts w:ascii="Times New Roman" w:eastAsia="宋体" w:hAnsi="Times New Roman" w:cs="Times New Roman" w:hint="eastAsia"/>
          <w:sz w:val="22"/>
        </w:rPr>
        <w:t>V</w:t>
      </w:r>
      <w:r>
        <w:rPr>
          <w:rFonts w:ascii="Times New Roman" w:eastAsia="宋体" w:hAnsi="Times New Roman" w:cs="Times New Roman"/>
          <w:sz w:val="22"/>
        </w:rPr>
        <w:t>为标准电压表，</w:t>
      </w:r>
      <w:r>
        <w:rPr>
          <w:rFonts w:ascii="Times New Roman" w:eastAsia="宋体" w:hAnsi="Times New Roman" w:cs="Times New Roman" w:hint="eastAsia"/>
          <w:sz w:val="22"/>
        </w:rPr>
        <w:t>E</w:t>
      </w:r>
      <w:r>
        <w:rPr>
          <w:rFonts w:ascii="Times New Roman" w:eastAsia="宋体" w:hAnsi="Times New Roman" w:cs="Times New Roman"/>
          <w:sz w:val="22"/>
        </w:rPr>
        <w:t>为待测电池组，</w:t>
      </w:r>
      <w:r>
        <w:rPr>
          <w:rFonts w:ascii="Times New Roman" w:eastAsia="宋体" w:hAnsi="Times New Roman" w:cs="Times New Roman" w:hint="eastAsia"/>
          <w:sz w:val="22"/>
        </w:rPr>
        <w:t>S</w:t>
      </w:r>
      <w:r>
        <w:rPr>
          <w:rFonts w:ascii="Times New Roman" w:eastAsia="宋体" w:hAnsi="Times New Roman" w:cs="Times New Roman"/>
          <w:sz w:val="22"/>
        </w:rPr>
        <w:t>为开关，</w:t>
      </w:r>
      <w:r>
        <w:rPr>
          <w:rFonts w:ascii="Times New Roman" w:eastAsia="宋体" w:hAnsi="Times New Roman" w:cs="Times New Roman" w:hint="eastAsia"/>
          <w:i/>
          <w:iCs/>
          <w:sz w:val="22"/>
        </w:rPr>
        <w:t>R</w:t>
      </w:r>
      <w:r>
        <w:rPr>
          <w:rFonts w:ascii="Times New Roman" w:eastAsia="宋体" w:hAnsi="Times New Roman" w:cs="Times New Roman"/>
          <w:sz w:val="22"/>
        </w:rPr>
        <w:t>为滑动变阻器，</w:t>
      </w:r>
      <w:r>
        <w:rPr>
          <w:rFonts w:ascii="Times New Roman" w:eastAsia="宋体" w:hAnsi="Times New Roman" w:cs="Times New Roman" w:hint="eastAsia"/>
          <w:i/>
          <w:iCs/>
          <w:sz w:val="22"/>
        </w:rPr>
        <w:t xml:space="preserve"> </w:t>
      </w:r>
      <w:bookmarkStart w:id="6" w:name="OLE_LINK7"/>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0</w:t>
      </w:r>
      <w:bookmarkEnd w:id="6"/>
      <w:r>
        <w:rPr>
          <w:rFonts w:ascii="Times New Roman" w:eastAsia="宋体" w:hAnsi="Times New Roman" w:cs="Times New Roman"/>
          <w:sz w:val="22"/>
        </w:rPr>
        <w:t>是标称值为</w:t>
      </w:r>
      <w:r>
        <w:rPr>
          <w:rFonts w:ascii="Times New Roman" w:eastAsia="宋体" w:hAnsi="Times New Roman" w:cs="Times New Roman" w:hint="eastAsia"/>
          <w:sz w:val="22"/>
        </w:rPr>
        <w:t xml:space="preserve">4.0 </w:t>
      </w:r>
      <w:r>
        <w:rPr>
          <w:rFonts w:ascii="Times New Roman" w:eastAsia="宋体" w:hAnsi="Times New Roman" w:cs="Times New Roman"/>
          <w:sz w:val="22"/>
        </w:rPr>
        <w:t>Ω</w:t>
      </w:r>
      <w:r>
        <w:rPr>
          <w:rFonts w:ascii="Times New Roman" w:eastAsia="宋体" w:hAnsi="Times New Roman" w:cs="Times New Roman"/>
          <w:sz w:val="22"/>
        </w:rPr>
        <w:t>的定值电阻</w:t>
      </w:r>
      <w:r>
        <w:rPr>
          <w:rFonts w:ascii="宋体" w:eastAsia="宋体" w:hAnsi="宋体" w:cs="宋体" w:hint="eastAsia"/>
          <w:sz w:val="22"/>
        </w:rPr>
        <w:t>.</w:t>
      </w:r>
    </w:p>
    <w:p w14:paraId="143B2B6C"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641BF243" wp14:editId="1F29D9B8">
            <wp:extent cx="1511935" cy="1223645"/>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26"/>
                    <a:stretch>
                      <a:fillRect/>
                    </a:stretch>
                  </pic:blipFill>
                  <pic:spPr>
                    <a:xfrm>
                      <a:off x="0" y="0"/>
                      <a:ext cx="1512000" cy="1224000"/>
                    </a:xfrm>
                    <a:prstGeom prst="rect">
                      <a:avLst/>
                    </a:prstGeom>
                  </pic:spPr>
                </pic:pic>
              </a:graphicData>
            </a:graphic>
          </wp:inline>
        </w:drawing>
      </w:r>
    </w:p>
    <w:p w14:paraId="3CFD83CF" w14:textId="77777777" w:rsidR="00D02FDC" w:rsidRDefault="00000000">
      <w:pPr>
        <w:spacing w:line="312" w:lineRule="auto"/>
        <w:ind w:leftChars="200" w:left="860" w:hangingChars="200" w:hanging="440"/>
        <w:rPr>
          <w:rFonts w:ascii="Times New Roman" w:eastAsia="宋体" w:hAnsi="Times New Roman" w:cs="Times New Roman"/>
          <w:sz w:val="22"/>
        </w:rPr>
      </w:pPr>
      <w:r>
        <w:rPr>
          <w:rFonts w:ascii="Times New Roman" w:eastAsia="宋体" w:hAnsi="Times New Roman" w:cs="Times New Roman"/>
          <w:sz w:val="22"/>
        </w:rPr>
        <w:t>①</w:t>
      </w:r>
      <w:r>
        <w:rPr>
          <w:rFonts w:ascii="Times New Roman" w:eastAsia="宋体" w:hAnsi="Times New Roman" w:cs="Times New Roman"/>
          <w:sz w:val="22"/>
        </w:rPr>
        <w:t>已知灵敏电流计</w:t>
      </w:r>
      <w:r>
        <w:rPr>
          <w:rFonts w:ascii="Times New Roman" w:eastAsia="宋体" w:hAnsi="Times New Roman" w:cs="Times New Roman" w:hint="eastAsia"/>
          <w:sz w:val="22"/>
        </w:rPr>
        <w:t>G</w:t>
      </w:r>
      <w:r>
        <w:rPr>
          <w:rFonts w:ascii="Times New Roman" w:eastAsia="宋体" w:hAnsi="Times New Roman" w:cs="Times New Roman"/>
          <w:sz w:val="22"/>
        </w:rPr>
        <w:t>的满偏电流</w:t>
      </w:r>
      <w:r>
        <w:rPr>
          <w:rFonts w:ascii="Times New Roman" w:eastAsia="宋体" w:hAnsi="Times New Roman" w:cs="Times New Roman" w:hint="eastAsia"/>
          <w:i/>
          <w:iCs/>
          <w:sz w:val="22"/>
        </w:rPr>
        <w:t>I</w:t>
      </w:r>
      <w:r>
        <w:rPr>
          <w:rFonts w:ascii="Times New Roman" w:eastAsia="宋体" w:hAnsi="Times New Roman" w:cs="Times New Roman" w:hint="eastAsia"/>
          <w:sz w:val="22"/>
          <w:vertAlign w:val="subscript"/>
        </w:rPr>
        <w:t>g</w:t>
      </w:r>
      <w:r>
        <w:rPr>
          <w:rFonts w:ascii="Times New Roman" w:eastAsia="宋体" w:hAnsi="Times New Roman" w:cs="Times New Roman" w:hint="eastAsia"/>
          <w:sz w:val="22"/>
        </w:rPr>
        <w:t xml:space="preserve">=100 </w:t>
      </w:r>
      <w:r>
        <w:rPr>
          <w:rFonts w:ascii="Times New Roman" w:eastAsia="宋体" w:hAnsi="Times New Roman" w:cs="Times New Roman"/>
          <w:sz w:val="22"/>
        </w:rPr>
        <w:t>μ</w:t>
      </w:r>
      <w:r>
        <w:rPr>
          <w:rFonts w:ascii="Times New Roman" w:eastAsia="宋体" w:hAnsi="Times New Roman" w:cs="Times New Roman" w:hint="eastAsia"/>
          <w:sz w:val="22"/>
        </w:rPr>
        <w:t>A</w:t>
      </w:r>
      <w:r>
        <w:rPr>
          <w:rFonts w:ascii="Times New Roman" w:eastAsia="宋体" w:hAnsi="Times New Roman" w:cs="Times New Roman"/>
          <w:sz w:val="22"/>
        </w:rPr>
        <w:t>、内阻</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g</w:t>
      </w:r>
      <w:r>
        <w:rPr>
          <w:rFonts w:ascii="Times New Roman" w:eastAsia="宋体" w:hAnsi="Times New Roman" w:cs="Times New Roman" w:hint="eastAsia"/>
          <w:sz w:val="22"/>
        </w:rPr>
        <w:t>=2.0 k</w:t>
      </w:r>
      <w:r>
        <w:rPr>
          <w:rFonts w:ascii="Times New Roman" w:eastAsia="宋体" w:hAnsi="Times New Roman" w:cs="Times New Roman"/>
          <w:sz w:val="22"/>
        </w:rPr>
        <w:t>Ω</w:t>
      </w:r>
      <w:r>
        <w:rPr>
          <w:rFonts w:ascii="Times New Roman" w:eastAsia="宋体" w:hAnsi="Times New Roman" w:cs="Times New Roman"/>
          <w:sz w:val="22"/>
        </w:rPr>
        <w:t>，若要改装后的电流表满偏电流</w:t>
      </w:r>
    </w:p>
    <w:p w14:paraId="64B6712A" w14:textId="77777777" w:rsidR="00D02FDC" w:rsidRDefault="00000000">
      <w:pPr>
        <w:spacing w:line="312" w:lineRule="auto"/>
        <w:ind w:leftChars="200" w:left="860" w:hangingChars="200" w:hanging="440"/>
        <w:rPr>
          <w:rFonts w:ascii="Times New Roman" w:eastAsia="宋体" w:hAnsi="Times New Roman" w:cs="Times New Roman"/>
          <w:sz w:val="22"/>
        </w:rPr>
      </w:pPr>
      <w:r>
        <w:rPr>
          <w:rFonts w:ascii="Times New Roman" w:eastAsia="宋体" w:hAnsi="Times New Roman" w:cs="Times New Roman" w:hint="eastAsia"/>
          <w:sz w:val="22"/>
        </w:rPr>
        <w:t>200mA</w:t>
      </w:r>
      <w:r>
        <w:rPr>
          <w:rFonts w:ascii="Times New Roman" w:eastAsia="宋体" w:hAnsi="Times New Roman" w:cs="Times New Roman"/>
          <w:sz w:val="22"/>
        </w:rPr>
        <w:t>，应并联一只</w:t>
      </w:r>
      <w:r>
        <w:rPr>
          <w:rFonts w:ascii="Times New Roman" w:eastAsia="宋体" w:hAnsi="Times New Roman" w:cs="Times New Roman" w:hint="eastAsia"/>
          <w:sz w:val="22"/>
        </w:rPr>
        <w:t>________</w:t>
      </w:r>
      <w:r>
        <w:rPr>
          <w:rFonts w:ascii="Times New Roman" w:eastAsia="宋体" w:hAnsi="Times New Roman" w:cs="Times New Roman"/>
          <w:sz w:val="22"/>
        </w:rPr>
        <w:t>Ω</w:t>
      </w:r>
      <w:r>
        <w:rPr>
          <w:rFonts w:ascii="Times New Roman" w:eastAsia="宋体" w:hAnsi="Times New Roman" w:cs="Times New Roman" w:hint="eastAsia"/>
          <w:sz w:val="22"/>
        </w:rPr>
        <w:t>（</w:t>
      </w:r>
      <w:r>
        <w:rPr>
          <w:rFonts w:ascii="Times New Roman" w:eastAsia="宋体" w:hAnsi="Times New Roman" w:cs="Times New Roman"/>
          <w:sz w:val="22"/>
        </w:rPr>
        <w:t>保留一位小数</w:t>
      </w:r>
      <w:r>
        <w:rPr>
          <w:rFonts w:ascii="Times New Roman" w:eastAsia="宋体" w:hAnsi="Times New Roman" w:cs="Times New Roman" w:hint="eastAsia"/>
          <w:sz w:val="22"/>
        </w:rPr>
        <w:t>）</w:t>
      </w:r>
      <w:r>
        <w:rPr>
          <w:rFonts w:ascii="Times New Roman" w:eastAsia="宋体" w:hAnsi="Times New Roman" w:cs="Times New Roman"/>
          <w:sz w:val="22"/>
        </w:rPr>
        <w:t>的定值电阻</w:t>
      </w:r>
      <w:r>
        <w:rPr>
          <w:rFonts w:ascii="Times New Roman" w:eastAsia="宋体" w:hAnsi="Times New Roman" w:cs="Times New Roman" w:hint="eastAsia"/>
          <w:i/>
          <w:iCs/>
          <w:sz w:val="22"/>
        </w:rPr>
        <w:t>R</w:t>
      </w:r>
      <w:r>
        <w:rPr>
          <w:rFonts w:ascii="Times New Roman" w:eastAsia="宋体" w:hAnsi="Times New Roman" w:cs="Times New Roman" w:hint="eastAsia"/>
          <w:sz w:val="22"/>
          <w:vertAlign w:val="subscript"/>
        </w:rPr>
        <w:t>1</w:t>
      </w:r>
      <w:r>
        <w:rPr>
          <w:rFonts w:ascii="Times New Roman" w:eastAsia="宋体" w:hAnsi="Times New Roman" w:cs="Times New Roman"/>
          <w:sz w:val="22"/>
        </w:rPr>
        <w:t>；</w:t>
      </w:r>
    </w:p>
    <w:p w14:paraId="462057B6" w14:textId="77777777" w:rsidR="00D02FDC" w:rsidRDefault="00000000">
      <w:pPr>
        <w:spacing w:line="312" w:lineRule="auto"/>
        <w:ind w:leftChars="200" w:left="860" w:hangingChars="200" w:hanging="440"/>
        <w:rPr>
          <w:rFonts w:ascii="Times New Roman" w:eastAsia="宋体" w:hAnsi="Times New Roman" w:cs="Times New Roman"/>
          <w:sz w:val="22"/>
        </w:rPr>
      </w:pPr>
      <w:r>
        <w:rPr>
          <w:rFonts w:ascii="宋体" w:eastAsia="宋体" w:hAnsi="宋体" w:cs="宋体" w:hint="eastAsia"/>
          <w:sz w:val="22"/>
        </w:rPr>
        <w:lastRenderedPageBreak/>
        <w:t>②</w:t>
      </w:r>
      <w:r>
        <w:rPr>
          <w:rFonts w:ascii="Times New Roman" w:eastAsia="宋体" w:hAnsi="Times New Roman" w:cs="Times New Roman"/>
          <w:sz w:val="22"/>
        </w:rPr>
        <w:t>根据图甲，用笔画线代替导线将图乙连接成完整电路；</w:t>
      </w:r>
    </w:p>
    <w:p w14:paraId="61D1B9D5"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23923878" wp14:editId="3B8D1827">
            <wp:extent cx="1691640" cy="1403985"/>
            <wp:effectExtent l="0" t="0" r="0" b="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27"/>
                    <a:stretch>
                      <a:fillRect/>
                    </a:stretch>
                  </pic:blipFill>
                  <pic:spPr>
                    <a:xfrm>
                      <a:off x="0" y="0"/>
                      <a:ext cx="1692000" cy="1404000"/>
                    </a:xfrm>
                    <a:prstGeom prst="rect">
                      <a:avLst/>
                    </a:prstGeom>
                  </pic:spPr>
                </pic:pic>
              </a:graphicData>
            </a:graphic>
          </wp:inline>
        </w:drawing>
      </w:r>
    </w:p>
    <w:p w14:paraId="45D2FC9E" w14:textId="77777777" w:rsidR="00D02FDC" w:rsidRDefault="00000000">
      <w:pPr>
        <w:spacing w:line="312" w:lineRule="auto"/>
        <w:ind w:leftChars="200" w:left="860" w:hangingChars="200" w:hanging="440"/>
        <w:rPr>
          <w:rFonts w:ascii="Times New Roman" w:eastAsia="宋体" w:hAnsi="Times New Roman" w:cs="Times New Roman"/>
          <w:sz w:val="22"/>
        </w:rPr>
      </w:pPr>
      <w:r>
        <w:rPr>
          <w:rFonts w:ascii="宋体" w:eastAsia="宋体" w:hAnsi="宋体" w:cs="宋体" w:hint="eastAsia"/>
          <w:sz w:val="22"/>
        </w:rPr>
        <w:t>③</w:t>
      </w:r>
      <w:r>
        <w:rPr>
          <w:rFonts w:ascii="Times New Roman" w:eastAsia="宋体" w:hAnsi="Times New Roman" w:cs="Times New Roman"/>
          <w:sz w:val="22"/>
        </w:rPr>
        <w:t>某次实验的数据如下表所示：</w:t>
      </w:r>
    </w:p>
    <w:tbl>
      <w:tblPr>
        <w:tblW w:w="0" w:type="auto"/>
        <w:jc w:val="center"/>
        <w:tblLook w:val="04A0" w:firstRow="1" w:lastRow="0" w:firstColumn="1" w:lastColumn="0" w:noHBand="0" w:noVBand="1"/>
      </w:tblPr>
      <w:tblGrid>
        <w:gridCol w:w="1256"/>
        <w:gridCol w:w="628"/>
        <w:gridCol w:w="628"/>
        <w:gridCol w:w="628"/>
        <w:gridCol w:w="628"/>
        <w:gridCol w:w="628"/>
        <w:gridCol w:w="628"/>
        <w:gridCol w:w="628"/>
        <w:gridCol w:w="628"/>
      </w:tblGrid>
      <w:tr w:rsidR="00D02FDC" w14:paraId="509BE2BD" w14:textId="77777777">
        <w:trPr>
          <w:trHeight w:val="564"/>
          <w:jc w:val="center"/>
        </w:trPr>
        <w:tc>
          <w:tcPr>
            <w:tcW w:w="125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A3203E0"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测量次数</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BCB9757"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1</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C79E52F"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2</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B5A0A39"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3</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84717DB"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A6AFCCE"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5</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5715948"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6</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87AEEF5"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7</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F2DF1A3"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8</w:t>
            </w:r>
          </w:p>
        </w:tc>
      </w:tr>
      <w:tr w:rsidR="00D02FDC" w14:paraId="435B8EC5" w14:textId="77777777">
        <w:trPr>
          <w:trHeight w:val="867"/>
          <w:jc w:val="center"/>
        </w:trPr>
        <w:tc>
          <w:tcPr>
            <w:tcW w:w="125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756557D"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电压表</w:t>
            </w:r>
            <w:r>
              <w:rPr>
                <w:rFonts w:ascii="Times New Roman" w:eastAsia="宋体" w:hAnsi="Times New Roman" w:cs="Times New Roman" w:hint="eastAsia"/>
                <w:sz w:val="22"/>
              </w:rPr>
              <w:t>V</w:t>
            </w:r>
          </w:p>
          <w:p w14:paraId="161A544F"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读数</w:t>
            </w:r>
            <w:r>
              <w:rPr>
                <w:rFonts w:ascii="Times New Roman" w:eastAsia="宋体" w:hAnsi="Times New Roman" w:cs="Times New Roman" w:hint="eastAsia"/>
                <w:i/>
                <w:iCs/>
                <w:sz w:val="22"/>
              </w:rPr>
              <w:t>U</w:t>
            </w:r>
            <w:r>
              <w:rPr>
                <w:rFonts w:ascii="Times New Roman" w:eastAsia="宋体" w:hAnsi="Times New Roman" w:cs="Times New Roman" w:hint="eastAsia"/>
                <w:sz w:val="22"/>
              </w:rPr>
              <w:t>/V</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B212183"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5.26</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10F44A8"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5.16</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1C99F00"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5.04</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EE57ECA"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4.94</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53E09A3"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4.83</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8048E99"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4.71</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1DF825C"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4.59</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698EA26"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4.46</w:t>
            </w:r>
          </w:p>
        </w:tc>
      </w:tr>
      <w:tr w:rsidR="00D02FDC" w14:paraId="7D610F28" w14:textId="77777777">
        <w:trPr>
          <w:trHeight w:val="872"/>
          <w:jc w:val="center"/>
        </w:trPr>
        <w:tc>
          <w:tcPr>
            <w:tcW w:w="125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A80E2AD"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改装表</w:t>
            </w:r>
            <w:r>
              <w:rPr>
                <w:rFonts w:ascii="Times New Roman" w:eastAsia="宋体" w:hAnsi="Times New Roman" w:cs="Times New Roman" w:hint="eastAsia"/>
                <w:sz w:val="22"/>
              </w:rPr>
              <w:t>A</w:t>
            </w:r>
          </w:p>
          <w:p w14:paraId="2D84C8C9"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读数</w:t>
            </w:r>
            <w:r>
              <w:rPr>
                <w:rFonts w:ascii="Times New Roman" w:eastAsia="宋体" w:hAnsi="Times New Roman" w:cs="Times New Roman" w:hint="eastAsia"/>
                <w:i/>
                <w:iCs/>
                <w:sz w:val="22"/>
              </w:rPr>
              <w:t>I</w:t>
            </w:r>
            <w:r>
              <w:rPr>
                <w:rFonts w:ascii="Times New Roman" w:eastAsia="宋体" w:hAnsi="Times New Roman" w:cs="Times New Roman" w:hint="eastAsia"/>
                <w:sz w:val="22"/>
              </w:rPr>
              <w:t>/mA</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A179ADD"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20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69CF3F0"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40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E472E5B"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60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BCA2FAC"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80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693D8CA"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100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0F0883D"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120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6A7513F"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140</w:t>
            </w:r>
          </w:p>
        </w:tc>
        <w:tc>
          <w:tcPr>
            <w:tcW w:w="628"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BE4A37F" w14:textId="77777777" w:rsidR="00D02FDC" w:rsidRDefault="00000000">
            <w:pPr>
              <w:spacing w:line="312" w:lineRule="auto"/>
              <w:ind w:left="440" w:hangingChars="200" w:hanging="440"/>
              <w:jc w:val="center"/>
              <w:rPr>
                <w:rFonts w:ascii="Times New Roman" w:eastAsia="宋体" w:hAnsi="Times New Roman" w:cs="Times New Roman"/>
                <w:sz w:val="22"/>
              </w:rPr>
            </w:pPr>
            <w:r>
              <w:rPr>
                <w:rFonts w:ascii="Times New Roman" w:eastAsia="宋体" w:hAnsi="Times New Roman" w:cs="Times New Roman"/>
                <w:sz w:val="22"/>
              </w:rPr>
              <w:t>160</w:t>
            </w:r>
          </w:p>
        </w:tc>
      </w:tr>
    </w:tbl>
    <w:p w14:paraId="0F8F7170" w14:textId="77777777" w:rsidR="00D02FDC" w:rsidRDefault="00000000">
      <w:pPr>
        <w:spacing w:line="312" w:lineRule="auto"/>
        <w:ind w:leftChars="304" w:left="858" w:hangingChars="100" w:hanging="220"/>
        <w:rPr>
          <w:rFonts w:ascii="Times New Roman" w:eastAsia="宋体" w:hAnsi="Times New Roman" w:cs="Times New Roman"/>
          <w:sz w:val="22"/>
        </w:rPr>
      </w:pPr>
      <w:r>
        <w:rPr>
          <w:rFonts w:ascii="Times New Roman" w:eastAsia="宋体" w:hAnsi="Times New Roman" w:cs="Times New Roman"/>
          <w:sz w:val="22"/>
        </w:rPr>
        <w:t>该小组借鉴</w:t>
      </w:r>
      <w:r>
        <w:rPr>
          <w:rFonts w:ascii="Times New Roman" w:eastAsia="宋体" w:hAnsi="Times New Roman" w:cs="Times New Roman"/>
          <w:sz w:val="22"/>
        </w:rPr>
        <w:t>“</w:t>
      </w:r>
      <w:r>
        <w:rPr>
          <w:rFonts w:ascii="Times New Roman" w:eastAsia="宋体" w:hAnsi="Times New Roman" w:cs="Times New Roman"/>
          <w:sz w:val="22"/>
        </w:rPr>
        <w:t>研究匀变速直线运动</w:t>
      </w:r>
      <w:r>
        <w:rPr>
          <w:rFonts w:ascii="Times New Roman" w:eastAsia="宋体" w:hAnsi="Times New Roman" w:cs="Times New Roman"/>
          <w:sz w:val="22"/>
        </w:rPr>
        <w:t>”</w:t>
      </w:r>
      <w:r>
        <w:rPr>
          <w:rFonts w:ascii="Times New Roman" w:eastAsia="宋体" w:hAnsi="Times New Roman" w:cs="Times New Roman"/>
          <w:sz w:val="22"/>
        </w:rPr>
        <w:t>实验中计算加速度的方法</w:t>
      </w:r>
      <w:r>
        <w:rPr>
          <w:rFonts w:ascii="Times New Roman" w:eastAsia="宋体" w:hAnsi="Times New Roman" w:cs="Times New Roman"/>
          <w:sz w:val="22"/>
        </w:rPr>
        <w:t>(</w:t>
      </w:r>
      <w:r>
        <w:rPr>
          <w:rFonts w:ascii="Times New Roman" w:eastAsia="宋体" w:hAnsi="Times New Roman" w:cs="Times New Roman"/>
          <w:sz w:val="22"/>
        </w:rPr>
        <w:t>逐差法</w:t>
      </w:r>
      <w:r>
        <w:rPr>
          <w:rFonts w:ascii="Times New Roman" w:eastAsia="宋体" w:hAnsi="Times New Roman" w:cs="Times New Roman"/>
          <w:sz w:val="22"/>
        </w:rPr>
        <w:t>)</w:t>
      </w:r>
      <w:r>
        <w:rPr>
          <w:rFonts w:ascii="Times New Roman" w:eastAsia="宋体" w:hAnsi="Times New Roman" w:cs="Times New Roman"/>
          <w:sz w:val="22"/>
        </w:rPr>
        <w:t>，计算出电池组的内阻</w:t>
      </w:r>
    </w:p>
    <w:p w14:paraId="0CFF8B90" w14:textId="77777777" w:rsidR="00D02FDC" w:rsidRDefault="00000000">
      <w:pPr>
        <w:spacing w:line="312" w:lineRule="auto"/>
        <w:ind w:leftChars="304" w:left="858" w:hangingChars="100" w:hanging="220"/>
        <w:rPr>
          <w:rFonts w:ascii="Times New Roman" w:eastAsia="宋体" w:hAnsi="Times New Roman" w:cs="Times New Roman"/>
          <w:sz w:val="22"/>
        </w:rPr>
      </w:pPr>
      <w:r>
        <w:rPr>
          <w:rFonts w:ascii="Times New Roman" w:eastAsia="宋体" w:hAnsi="Times New Roman" w:cs="Times New Roman" w:hint="eastAsia"/>
          <w:i/>
          <w:iCs/>
          <w:sz w:val="22"/>
        </w:rPr>
        <w:t>r</w:t>
      </w:r>
      <w:r>
        <w:rPr>
          <w:rFonts w:ascii="Times New Roman" w:eastAsia="宋体" w:hAnsi="Times New Roman" w:cs="Times New Roman" w:hint="eastAsia"/>
          <w:sz w:val="22"/>
        </w:rPr>
        <w:t>=______</w:t>
      </w:r>
      <w:r>
        <w:rPr>
          <w:rFonts w:ascii="Times New Roman" w:eastAsia="宋体" w:hAnsi="Times New Roman" w:cs="Times New Roman"/>
          <w:sz w:val="22"/>
        </w:rPr>
        <w:t>Ω(</w:t>
      </w:r>
      <w:r>
        <w:rPr>
          <w:rFonts w:ascii="Times New Roman" w:eastAsia="宋体" w:hAnsi="Times New Roman" w:cs="Times New Roman"/>
          <w:sz w:val="22"/>
        </w:rPr>
        <w:t>保留两位小数</w:t>
      </w:r>
      <w:r>
        <w:rPr>
          <w:rFonts w:ascii="Times New Roman" w:eastAsia="宋体" w:hAnsi="Times New Roman" w:cs="Times New Roman"/>
          <w:sz w:val="22"/>
        </w:rPr>
        <w:t>)</w:t>
      </w:r>
      <w:r>
        <w:rPr>
          <w:rFonts w:ascii="Times New Roman" w:eastAsia="宋体" w:hAnsi="Times New Roman" w:cs="Times New Roman"/>
          <w:sz w:val="22"/>
        </w:rPr>
        <w:t>；为减小偶然误差，逐差法在数据处理方面体现出的主要优点是</w:t>
      </w:r>
    </w:p>
    <w:p w14:paraId="4299DDCB" w14:textId="77777777" w:rsidR="00D02FDC" w:rsidRDefault="00000000">
      <w:pPr>
        <w:spacing w:line="312" w:lineRule="auto"/>
        <w:ind w:leftChars="304" w:left="858" w:hangingChars="100" w:hanging="220"/>
        <w:rPr>
          <w:rFonts w:ascii="Times New Roman" w:eastAsia="宋体" w:hAnsi="Times New Roman" w:cs="Times New Roman"/>
          <w:sz w:val="22"/>
        </w:rPr>
      </w:pPr>
      <w:r>
        <w:rPr>
          <w:rFonts w:ascii="Times New Roman" w:eastAsia="宋体" w:hAnsi="Times New Roman" w:cs="Times New Roman" w:hint="eastAsia"/>
          <w:sz w:val="22"/>
        </w:rPr>
        <w:t>____________________________</w:t>
      </w:r>
      <w:r>
        <w:rPr>
          <w:rFonts w:ascii="宋体" w:eastAsia="宋体" w:hAnsi="宋体" w:cs="宋体" w:hint="eastAsia"/>
          <w:sz w:val="22"/>
        </w:rPr>
        <w:t>.</w:t>
      </w:r>
    </w:p>
    <w:p w14:paraId="23DE7D5B" w14:textId="77777777" w:rsidR="00D02FDC" w:rsidRDefault="00000000">
      <w:pPr>
        <w:spacing w:line="312" w:lineRule="auto"/>
        <w:ind w:leftChars="200" w:left="860" w:hangingChars="200" w:hanging="440"/>
        <w:rPr>
          <w:rFonts w:ascii="Times New Roman" w:eastAsia="宋体" w:hAnsi="Times New Roman" w:cs="Times New Roman"/>
          <w:sz w:val="22"/>
        </w:rPr>
      </w:pPr>
      <w:r>
        <w:rPr>
          <w:rFonts w:ascii="宋体" w:eastAsia="宋体" w:hAnsi="宋体" w:cs="宋体" w:hint="eastAsia"/>
          <w:sz w:val="22"/>
        </w:rPr>
        <w:t>④</w:t>
      </w:r>
      <w:r>
        <w:rPr>
          <w:rFonts w:ascii="Times New Roman" w:eastAsia="宋体" w:hAnsi="Times New Roman" w:cs="Times New Roman"/>
          <w:sz w:val="22"/>
        </w:rPr>
        <w:t>该小组在前面实验的基础上，为探究图甲电路中各元器件的实际阻值对测量结果的影响，用一</w:t>
      </w:r>
    </w:p>
    <w:p w14:paraId="297BBFE9" w14:textId="77777777" w:rsidR="00D02FDC" w:rsidRDefault="00000000">
      <w:pPr>
        <w:spacing w:line="312" w:lineRule="auto"/>
        <w:ind w:leftChars="304" w:left="858" w:hangingChars="100" w:hanging="220"/>
        <w:rPr>
          <w:rFonts w:ascii="Times New Roman" w:eastAsia="宋体" w:hAnsi="Times New Roman" w:cs="Times New Roman"/>
          <w:sz w:val="22"/>
        </w:rPr>
      </w:pPr>
      <w:r>
        <w:rPr>
          <w:rFonts w:ascii="Times New Roman" w:eastAsia="宋体" w:hAnsi="Times New Roman" w:cs="Times New Roman"/>
          <w:sz w:val="22"/>
        </w:rPr>
        <w:t>已知电动势和内阻的标准电池组，通过上述方法多次测量后发现：电动势的测量值与已知值几</w:t>
      </w:r>
    </w:p>
    <w:p w14:paraId="0B7E1BCC" w14:textId="77777777" w:rsidR="00D02FDC" w:rsidRDefault="00000000">
      <w:pPr>
        <w:spacing w:line="312" w:lineRule="auto"/>
        <w:ind w:leftChars="304" w:left="858" w:hangingChars="100" w:hanging="220"/>
        <w:rPr>
          <w:rFonts w:ascii="Times New Roman" w:eastAsia="宋体" w:hAnsi="Times New Roman" w:cs="Times New Roman"/>
          <w:sz w:val="22"/>
        </w:rPr>
      </w:pPr>
      <w:r>
        <w:rPr>
          <w:rFonts w:ascii="Times New Roman" w:eastAsia="宋体" w:hAnsi="Times New Roman" w:cs="Times New Roman"/>
          <w:sz w:val="22"/>
        </w:rPr>
        <w:t>乎相同，但内阻的测量值总是偏大</w:t>
      </w:r>
      <w:r>
        <w:rPr>
          <w:rFonts w:ascii="Times New Roman" w:eastAsia="宋体" w:hAnsi="Times New Roman" w:cs="Times New Roman" w:hint="eastAsia"/>
          <w:sz w:val="22"/>
        </w:rPr>
        <w:t>.</w:t>
      </w:r>
      <w:r>
        <w:rPr>
          <w:rFonts w:ascii="Times New Roman" w:eastAsia="宋体" w:hAnsi="Times New Roman" w:cs="Times New Roman"/>
          <w:sz w:val="22"/>
        </w:rPr>
        <w:t>若测量过程无误，则内阻测量值总是偏大的原因是</w:t>
      </w:r>
      <w:r>
        <w:rPr>
          <w:rFonts w:ascii="Times New Roman" w:eastAsia="宋体" w:hAnsi="Times New Roman" w:cs="Times New Roman" w:hint="eastAsia"/>
          <w:sz w:val="22"/>
        </w:rPr>
        <w:t>_____</w:t>
      </w:r>
      <w:r>
        <w:rPr>
          <w:rFonts w:ascii="宋体" w:eastAsia="宋体" w:hAnsi="宋体" w:cs="宋体" w:hint="eastAsia"/>
          <w:sz w:val="22"/>
        </w:rPr>
        <w:t>.（</w:t>
      </w:r>
      <w:r>
        <w:rPr>
          <w:rFonts w:ascii="Times New Roman" w:eastAsia="宋体" w:hAnsi="Times New Roman" w:cs="Times New Roman"/>
          <w:sz w:val="22"/>
        </w:rPr>
        <w:t>填选项前的字母</w:t>
      </w:r>
      <w:r>
        <w:rPr>
          <w:rFonts w:ascii="宋体" w:eastAsia="宋体" w:hAnsi="宋体" w:cs="宋体" w:hint="eastAsia"/>
          <w:sz w:val="22"/>
        </w:rPr>
        <w:t>）</w:t>
      </w:r>
      <w:r>
        <w:rPr>
          <w:rFonts w:ascii="Times New Roman" w:eastAsia="宋体" w:hAnsi="Times New Roman" w:cs="Times New Roman" w:hint="eastAsia"/>
          <w:sz w:val="22"/>
        </w:rPr>
        <w:t xml:space="preserve"> </w:t>
      </w:r>
    </w:p>
    <w:p w14:paraId="7FFD25E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 xml:space="preserve">  </w:t>
      </w:r>
      <w:r>
        <w:rPr>
          <w:rFonts w:ascii="Times New Roman" w:eastAsia="宋体" w:hAnsi="Times New Roman" w:cs="Times New Roman"/>
          <w:sz w:val="22"/>
        </w:rPr>
        <w:t>A</w:t>
      </w:r>
      <w:r>
        <w:rPr>
          <w:rFonts w:ascii="Times New Roman" w:eastAsia="宋体" w:hAnsi="Times New Roman" w:cs="Times New Roman"/>
          <w:sz w:val="22"/>
        </w:rPr>
        <w:t>．电压表内阻的影响</w:t>
      </w:r>
    </w:p>
    <w:p w14:paraId="2DA3924B"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 xml:space="preserve">  B</w:t>
      </w:r>
      <w:r>
        <w:rPr>
          <w:rFonts w:ascii="Times New Roman" w:eastAsia="宋体" w:hAnsi="Times New Roman" w:cs="Times New Roman"/>
          <w:sz w:val="22"/>
        </w:rPr>
        <w:t>．滑动变阻器的最大阻值偏小</w:t>
      </w:r>
    </w:p>
    <w:p w14:paraId="77300176"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 xml:space="preserve">  C</w:t>
      </w:r>
      <w:r>
        <w:rPr>
          <w:rFonts w:ascii="Times New Roman" w:eastAsia="宋体" w:hAnsi="Times New Roman" w:cs="Times New Roman"/>
          <w:sz w:val="22"/>
        </w:rPr>
        <w:t>．</w:t>
      </w:r>
      <w:r>
        <w:rPr>
          <w:rFonts w:ascii="Times New Roman" w:eastAsia="宋体" w:hAnsi="Times New Roman" w:cs="Times New Roman"/>
          <w:i/>
          <w:iCs/>
          <w:sz w:val="22"/>
        </w:rPr>
        <w:t>R</w:t>
      </w:r>
      <w:r>
        <w:rPr>
          <w:rFonts w:ascii="Times New Roman" w:eastAsia="宋体" w:hAnsi="Times New Roman" w:cs="Times New Roman"/>
          <w:sz w:val="22"/>
          <w:vertAlign w:val="subscript"/>
        </w:rPr>
        <w:t>1</w:t>
      </w:r>
      <w:r>
        <w:rPr>
          <w:rFonts w:ascii="Times New Roman" w:eastAsia="宋体" w:hAnsi="Times New Roman" w:cs="Times New Roman"/>
          <w:sz w:val="22"/>
        </w:rPr>
        <w:t>的实际阻值比计算值偏小</w:t>
      </w:r>
    </w:p>
    <w:p w14:paraId="07B5113E"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 xml:space="preserve">  D</w:t>
      </w:r>
      <w:r>
        <w:rPr>
          <w:rFonts w:ascii="Times New Roman" w:eastAsia="宋体" w:hAnsi="Times New Roman" w:cs="Times New Roman"/>
          <w:sz w:val="22"/>
        </w:rPr>
        <w:t>．</w:t>
      </w:r>
      <w:r>
        <w:rPr>
          <w:rFonts w:ascii="Times New Roman" w:eastAsia="宋体" w:hAnsi="Times New Roman" w:cs="Times New Roman"/>
          <w:i/>
          <w:iCs/>
          <w:sz w:val="22"/>
        </w:rPr>
        <w:t>R</w:t>
      </w:r>
      <w:r>
        <w:rPr>
          <w:rFonts w:ascii="Times New Roman" w:eastAsia="宋体" w:hAnsi="Times New Roman" w:cs="Times New Roman"/>
          <w:sz w:val="22"/>
          <w:vertAlign w:val="subscript"/>
        </w:rPr>
        <w:t>0</w:t>
      </w:r>
      <w:r>
        <w:rPr>
          <w:rFonts w:ascii="Times New Roman" w:eastAsia="宋体" w:hAnsi="Times New Roman" w:cs="Times New Roman"/>
          <w:sz w:val="22"/>
        </w:rPr>
        <w:t>的实际阻值比标称值偏大</w:t>
      </w:r>
    </w:p>
    <w:p w14:paraId="4863374A"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【答案】①</w:t>
      </w:r>
      <w:r>
        <w:rPr>
          <w:rFonts w:ascii="Times New Roman" w:eastAsia="宋体" w:hAnsi="Times New Roman" w:cs="Times New Roman" w:hint="eastAsia"/>
          <w:sz w:val="22"/>
        </w:rPr>
        <w:t xml:space="preserve"> 1.0 </w:t>
      </w:r>
      <w:r>
        <w:rPr>
          <w:rFonts w:ascii="Times New Roman" w:eastAsia="宋体" w:hAnsi="Times New Roman" w:cs="Times New Roman"/>
          <w:sz w:val="22"/>
        </w:rPr>
        <w:t>Ω</w:t>
      </w:r>
      <w:r>
        <w:rPr>
          <w:rFonts w:ascii="Times New Roman" w:eastAsia="宋体" w:hAnsi="Times New Roman" w:cs="Times New Roman"/>
          <w:sz w:val="22"/>
        </w:rPr>
        <w:tab/>
      </w:r>
      <w:r>
        <w:rPr>
          <w:rFonts w:ascii="Times New Roman" w:eastAsia="宋体" w:hAnsi="Times New Roman" w:cs="Times New Roman" w:hint="eastAsia"/>
          <w:sz w:val="22"/>
        </w:rPr>
        <w:t>②略</w:t>
      </w:r>
      <w:r>
        <w:rPr>
          <w:rFonts w:ascii="Times New Roman" w:eastAsia="宋体" w:hAnsi="Times New Roman" w:cs="Times New Roman"/>
          <w:sz w:val="22"/>
        </w:rPr>
        <w:tab/>
      </w:r>
      <w:r>
        <w:rPr>
          <w:rFonts w:ascii="Times New Roman" w:eastAsia="宋体" w:hAnsi="Times New Roman" w:cs="Times New Roman" w:hint="eastAsia"/>
          <w:sz w:val="22"/>
        </w:rPr>
        <w:t>③</w:t>
      </w:r>
      <w:r>
        <w:rPr>
          <w:rFonts w:ascii="Times New Roman" w:eastAsia="宋体" w:hAnsi="Times New Roman" w:cs="Times New Roman" w:hint="eastAsia"/>
          <w:sz w:val="22"/>
        </w:rPr>
        <w:t>1.66</w:t>
      </w:r>
      <w:r>
        <w:rPr>
          <w:rFonts w:ascii="Times New Roman" w:eastAsia="宋体" w:hAnsi="Times New Roman" w:cs="Times New Roman" w:hint="eastAsia"/>
          <w:sz w:val="22"/>
        </w:rPr>
        <w:t>；充分利用已测得数据</w:t>
      </w:r>
      <w:r>
        <w:rPr>
          <w:rFonts w:ascii="Times New Roman" w:eastAsia="宋体" w:hAnsi="Times New Roman" w:cs="Times New Roman"/>
          <w:sz w:val="22"/>
        </w:rPr>
        <w:tab/>
      </w:r>
      <w:r>
        <w:rPr>
          <w:rFonts w:ascii="Times New Roman" w:eastAsia="宋体" w:hAnsi="Times New Roman" w:cs="Times New Roman" w:hint="eastAsia"/>
          <w:sz w:val="22"/>
        </w:rPr>
        <w:t>④</w:t>
      </w:r>
      <w:r>
        <w:rPr>
          <w:rFonts w:ascii="Times New Roman" w:eastAsia="宋体" w:hAnsi="Times New Roman" w:cs="Times New Roman" w:hint="eastAsia"/>
          <w:sz w:val="22"/>
        </w:rPr>
        <w:t>CD</w:t>
      </w:r>
    </w:p>
    <w:p w14:paraId="214CDB77"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20</w:t>
      </w:r>
      <w:r>
        <w:rPr>
          <w:rFonts w:ascii="Times New Roman" w:eastAsia="宋体" w:hAnsi="Times New Roman" w:cs="Times New Roman" w:hint="eastAsia"/>
          <w:sz w:val="22"/>
        </w:rPr>
        <w:t>.</w:t>
      </w:r>
      <w:r>
        <w:rPr>
          <w:rFonts w:ascii="Times New Roman" w:eastAsia="宋体" w:hAnsi="Times New Roman" w:cs="Times New Roman"/>
          <w:sz w:val="22"/>
        </w:rPr>
        <w:tab/>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20</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15</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如图所示，真空中</w:t>
      </w:r>
      <w:r>
        <w:rPr>
          <w:rFonts w:ascii="Times New Roman" w:eastAsia="宋体" w:hAnsi="Times New Roman" w:cs="Times New Roman" w:hint="eastAsia"/>
          <w:i/>
          <w:iCs/>
          <w:sz w:val="22"/>
        </w:rPr>
        <w:t>xoy</w:t>
      </w:r>
      <w:r>
        <w:rPr>
          <w:rFonts w:ascii="Times New Roman" w:eastAsia="宋体" w:hAnsi="Times New Roman" w:cs="Times New Roman"/>
          <w:sz w:val="22"/>
        </w:rPr>
        <w:t>平面直角坐标系上的</w:t>
      </w:r>
      <w:r>
        <w:rPr>
          <w:rFonts w:ascii="Times New Roman" w:eastAsia="宋体" w:hAnsi="Times New Roman" w:cs="Times New Roman" w:hint="eastAsia"/>
          <w:sz w:val="22"/>
        </w:rPr>
        <w:t>ABC</w:t>
      </w:r>
      <w:r>
        <w:rPr>
          <w:rFonts w:ascii="Times New Roman" w:eastAsia="宋体" w:hAnsi="Times New Roman" w:cs="Times New Roman"/>
          <w:sz w:val="22"/>
        </w:rPr>
        <w:t>三点构成等边三角形，边长</w:t>
      </w:r>
      <w:r>
        <w:rPr>
          <w:rFonts w:ascii="Times New Roman" w:eastAsia="宋体" w:hAnsi="Times New Roman" w:cs="Times New Roman" w:hint="eastAsia"/>
          <w:i/>
          <w:iCs/>
          <w:sz w:val="22"/>
        </w:rPr>
        <w:t>L=</w:t>
      </w:r>
      <w:r>
        <w:rPr>
          <w:rFonts w:ascii="Times New Roman" w:eastAsia="宋体" w:hAnsi="Times New Roman" w:cs="Times New Roman" w:hint="eastAsia"/>
          <w:sz w:val="22"/>
        </w:rPr>
        <w:t>2.0 m</w:t>
      </w:r>
      <w:r>
        <w:rPr>
          <w:rFonts w:ascii="宋体" w:eastAsia="宋体" w:hAnsi="宋体" w:cs="宋体" w:hint="eastAsia"/>
          <w:sz w:val="22"/>
        </w:rPr>
        <w:t>.</w:t>
      </w:r>
      <w:r>
        <w:rPr>
          <w:rFonts w:ascii="Times New Roman" w:eastAsia="宋体" w:hAnsi="Times New Roman" w:cs="Times New Roman"/>
          <w:sz w:val="22"/>
        </w:rPr>
        <w:t>若将电荷量均为</w:t>
      </w:r>
      <w:r>
        <w:rPr>
          <w:rFonts w:ascii="Times New Roman" w:eastAsia="宋体" w:hAnsi="Times New Roman" w:cs="Times New Roman" w:hint="eastAsia"/>
          <w:i/>
          <w:iCs/>
          <w:sz w:val="22"/>
        </w:rPr>
        <w:t>q=</w:t>
      </w:r>
      <w:r>
        <w:rPr>
          <w:rFonts w:ascii="Times New Roman" w:eastAsia="宋体" w:hAnsi="Times New Roman" w:cs="Times New Roman" w:hint="eastAsia"/>
          <w:sz w:val="22"/>
        </w:rPr>
        <w:t>+2.0</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vertAlign w:val="superscript"/>
        </w:rPr>
        <w:t xml:space="preserve">-6 </w:t>
      </w:r>
      <w:r>
        <w:rPr>
          <w:rFonts w:ascii="Times New Roman" w:eastAsia="宋体" w:hAnsi="Times New Roman" w:cs="Times New Roman" w:hint="eastAsia"/>
          <w:sz w:val="22"/>
        </w:rPr>
        <w:t>C</w:t>
      </w:r>
      <w:r>
        <w:rPr>
          <w:rFonts w:ascii="Times New Roman" w:eastAsia="宋体" w:hAnsi="Times New Roman" w:cs="Times New Roman"/>
          <w:sz w:val="22"/>
        </w:rPr>
        <w:t>的两点电荷分别固定在</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B</w:t>
      </w:r>
      <w:r>
        <w:rPr>
          <w:rFonts w:ascii="Times New Roman" w:eastAsia="宋体" w:hAnsi="Times New Roman" w:cs="Times New Roman"/>
          <w:sz w:val="22"/>
        </w:rPr>
        <w:t>点，已知静电力常量</w:t>
      </w:r>
      <w:r>
        <w:rPr>
          <w:rFonts w:ascii="Times New Roman" w:eastAsia="宋体" w:hAnsi="Times New Roman" w:cs="Times New Roman" w:hint="eastAsia"/>
          <w:i/>
          <w:iCs/>
          <w:sz w:val="22"/>
        </w:rPr>
        <w:t>k=</w:t>
      </w:r>
      <w:r>
        <w:rPr>
          <w:rFonts w:ascii="Times New Roman" w:eastAsia="宋体" w:hAnsi="Times New Roman" w:cs="Times New Roman" w:hint="eastAsia"/>
          <w:sz w:val="22"/>
        </w:rPr>
        <w:t>9.0</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vertAlign w:val="superscript"/>
        </w:rPr>
        <w:t xml:space="preserve">9 </w:t>
      </w:r>
      <w:r>
        <w:rPr>
          <w:rFonts w:ascii="Times New Roman" w:eastAsia="宋体" w:hAnsi="Times New Roman" w:cs="Times New Roman" w:hint="eastAsia"/>
          <w:sz w:val="22"/>
        </w:rPr>
        <w:t>N</w:t>
      </w:r>
      <w:r>
        <w:rPr>
          <w:rFonts w:ascii="Times New Roman" w:eastAsia="宋体" w:hAnsi="Times New Roman" w:cs="Times New Roman"/>
          <w:sz w:val="22"/>
        </w:rPr>
        <w:t>·</w:t>
      </w:r>
      <w:r>
        <w:rPr>
          <w:rFonts w:ascii="Times New Roman" w:eastAsia="宋体" w:hAnsi="Times New Roman" w:cs="Times New Roman" w:hint="eastAsia"/>
          <w:sz w:val="22"/>
        </w:rPr>
        <w:t>m</w:t>
      </w:r>
      <w:r>
        <w:rPr>
          <w:rFonts w:ascii="Times New Roman" w:eastAsia="宋体" w:hAnsi="Times New Roman" w:cs="Times New Roman" w:hint="eastAsia"/>
          <w:sz w:val="22"/>
          <w:vertAlign w:val="superscript"/>
        </w:rPr>
        <w:t>2</w:t>
      </w:r>
      <w:r>
        <w:rPr>
          <w:rFonts w:ascii="Times New Roman" w:eastAsia="宋体" w:hAnsi="Times New Roman" w:cs="Times New Roman" w:hint="eastAsia"/>
          <w:sz w:val="22"/>
        </w:rPr>
        <w:t>/C</w:t>
      </w:r>
      <w:r>
        <w:rPr>
          <w:rFonts w:ascii="Times New Roman" w:eastAsia="宋体" w:hAnsi="Times New Roman" w:cs="Times New Roman" w:hint="eastAsia"/>
          <w:sz w:val="22"/>
          <w:vertAlign w:val="superscript"/>
        </w:rPr>
        <w:t>2</w:t>
      </w:r>
      <w:r>
        <w:rPr>
          <w:rFonts w:ascii="Times New Roman" w:eastAsia="宋体" w:hAnsi="Times New Roman" w:cs="Times New Roman"/>
          <w:sz w:val="22"/>
        </w:rPr>
        <w:t>，求：</w:t>
      </w:r>
    </w:p>
    <w:p w14:paraId="1C8C25F2"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两点电荷间的库仑力大小；</w:t>
      </w:r>
    </w:p>
    <w:p w14:paraId="479873DB"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hint="eastAsia"/>
          <w:i/>
          <w:iCs/>
          <w:sz w:val="22"/>
        </w:rPr>
        <w:t>C</w:t>
      </w:r>
      <w:r>
        <w:rPr>
          <w:rFonts w:ascii="Times New Roman" w:eastAsia="宋体" w:hAnsi="Times New Roman" w:cs="Times New Roman"/>
          <w:sz w:val="22"/>
        </w:rPr>
        <w:t>点的电场强度的大小和方向</w:t>
      </w:r>
      <w:r>
        <w:rPr>
          <w:rFonts w:ascii="宋体" w:eastAsia="宋体" w:hAnsi="宋体" w:cs="宋体" w:hint="eastAsia"/>
          <w:sz w:val="22"/>
        </w:rPr>
        <w:t>.</w:t>
      </w:r>
    </w:p>
    <w:p w14:paraId="3EA16237" w14:textId="77777777" w:rsidR="00D02FDC" w:rsidRDefault="00000000">
      <w:pPr>
        <w:spacing w:line="312" w:lineRule="auto"/>
        <w:ind w:left="440" w:hangingChars="200" w:hanging="440"/>
        <w:jc w:val="right"/>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2EE471BA" wp14:editId="0CEBB315">
            <wp:extent cx="1547495" cy="115189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28"/>
                    <a:stretch>
                      <a:fillRect/>
                    </a:stretch>
                  </pic:blipFill>
                  <pic:spPr>
                    <a:xfrm>
                      <a:off x="0" y="0"/>
                      <a:ext cx="1548000" cy="1152000"/>
                    </a:xfrm>
                    <a:prstGeom prst="rect">
                      <a:avLst/>
                    </a:prstGeom>
                  </pic:spPr>
                </pic:pic>
              </a:graphicData>
            </a:graphic>
          </wp:inline>
        </w:drawing>
      </w:r>
    </w:p>
    <w:p w14:paraId="5041A0A9" w14:textId="77777777" w:rsidR="00D02FDC" w:rsidRDefault="00D02FDC">
      <w:pPr>
        <w:spacing w:line="312" w:lineRule="auto"/>
        <w:ind w:left="440" w:hangingChars="200" w:hanging="440"/>
        <w:rPr>
          <w:rFonts w:ascii="Times New Roman" w:eastAsia="宋体" w:hAnsi="Times New Roman" w:cs="Times New Roman"/>
          <w:sz w:val="22"/>
        </w:rPr>
      </w:pPr>
    </w:p>
    <w:p w14:paraId="00BD5495"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hint="eastAsia"/>
          <w:sz w:val="22"/>
        </w:rPr>
        <w:t>9.0</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vertAlign w:val="superscript"/>
        </w:rPr>
        <w:t xml:space="preserve">-3 </w:t>
      </w:r>
      <w:r>
        <w:rPr>
          <w:rFonts w:ascii="Times New Roman" w:eastAsia="宋体" w:hAnsi="Times New Roman" w:cs="Times New Roman" w:hint="eastAsia"/>
          <w:sz w:val="22"/>
        </w:rPr>
        <w:t>N</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hint="eastAsia"/>
          <w:sz w:val="22"/>
        </w:rPr>
        <w:t>7.8</w:t>
      </w:r>
      <w:r>
        <w:rPr>
          <w:rFonts w:ascii="Times New Roman" w:eastAsia="宋体" w:hAnsi="Times New Roman" w:cs="Times New Roman" w:hint="eastAsia"/>
          <w:sz w:val="22"/>
        </w:rPr>
        <w:t>×</w:t>
      </w:r>
      <w:r>
        <w:rPr>
          <w:rFonts w:ascii="Times New Roman" w:eastAsia="宋体" w:hAnsi="Times New Roman" w:cs="Times New Roman" w:hint="eastAsia"/>
          <w:sz w:val="22"/>
        </w:rPr>
        <w:t>10</w:t>
      </w:r>
      <w:r>
        <w:rPr>
          <w:rFonts w:ascii="Times New Roman" w:eastAsia="宋体" w:hAnsi="Times New Roman" w:cs="Times New Roman" w:hint="eastAsia"/>
          <w:sz w:val="22"/>
          <w:vertAlign w:val="superscript"/>
        </w:rPr>
        <w:t xml:space="preserve">3 </w:t>
      </w:r>
      <w:r>
        <w:rPr>
          <w:rFonts w:ascii="Times New Roman" w:eastAsia="宋体" w:hAnsi="Times New Roman" w:cs="Times New Roman" w:hint="eastAsia"/>
          <w:sz w:val="22"/>
        </w:rPr>
        <w:t>N/C</w:t>
      </w:r>
      <w:r>
        <w:rPr>
          <w:rFonts w:ascii="Times New Roman" w:eastAsia="宋体" w:hAnsi="Times New Roman" w:cs="Times New Roman" w:hint="eastAsia"/>
          <w:sz w:val="22"/>
        </w:rPr>
        <w:t>，方向沿</w:t>
      </w:r>
      <w:r>
        <w:rPr>
          <w:rFonts w:ascii="Times New Roman" w:eastAsia="宋体" w:hAnsi="Times New Roman" w:cs="Times New Roman" w:hint="eastAsia"/>
          <w:i/>
          <w:iCs/>
          <w:sz w:val="22"/>
        </w:rPr>
        <w:t>y</w:t>
      </w:r>
      <w:r>
        <w:rPr>
          <w:rFonts w:ascii="Times New Roman" w:eastAsia="宋体" w:hAnsi="Times New Roman" w:cs="Times New Roman" w:hint="eastAsia"/>
          <w:sz w:val="22"/>
        </w:rPr>
        <w:t>轴正方向</w:t>
      </w:r>
    </w:p>
    <w:p w14:paraId="7A627BCB"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21</w:t>
      </w:r>
      <w:r>
        <w:rPr>
          <w:rFonts w:ascii="宋体" w:eastAsia="宋体" w:hAnsi="宋体" w:cs="宋体" w:hint="eastAsia"/>
          <w:sz w:val="22"/>
        </w:rPr>
        <w:t>.</w:t>
      </w: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21</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sz w:val="22"/>
        </w:rPr>
        <w:t>1</w:t>
      </w:r>
      <w:r>
        <w:rPr>
          <w:rFonts w:ascii="Times New Roman" w:eastAsia="宋体" w:hAnsi="Times New Roman" w:cs="Times New Roman" w:hint="eastAsia"/>
          <w:sz w:val="22"/>
        </w:rPr>
        <w:t>9</w:t>
      </w:r>
      <w:r>
        <w:rPr>
          <w:rFonts w:ascii="Times New Roman" w:eastAsia="宋体" w:hAnsi="Times New Roman" w:cs="Times New Roman"/>
          <w:sz w:val="22"/>
        </w:rPr>
        <w:t>分</w:t>
      </w:r>
      <w:r>
        <w:rPr>
          <w:rFonts w:ascii="Times New Roman" w:eastAsia="宋体" w:hAnsi="Times New Roman" w:cs="Times New Roman" w:hint="eastAsia"/>
          <w:sz w:val="22"/>
        </w:rPr>
        <w:t>）</w:t>
      </w:r>
      <w:r>
        <w:rPr>
          <w:rFonts w:ascii="Times New Roman" w:eastAsia="宋体" w:hAnsi="Times New Roman" w:cs="Times New Roman"/>
          <w:sz w:val="22"/>
        </w:rPr>
        <w:t>图为某游乐场内水上滑梯轨道示意图，整个轨道在同一竖直平面内，表面粗糙的</w:t>
      </w:r>
      <w:bookmarkStart w:id="7" w:name="OLE_LINK8"/>
      <w:r>
        <w:rPr>
          <w:rFonts w:ascii="Times New Roman" w:eastAsia="宋体" w:hAnsi="Times New Roman" w:cs="Times New Roman" w:hint="eastAsia"/>
          <w:i/>
          <w:iCs/>
          <w:sz w:val="22"/>
        </w:rPr>
        <w:t>AB</w:t>
      </w:r>
      <w:bookmarkEnd w:id="7"/>
      <w:r>
        <w:rPr>
          <w:rFonts w:ascii="Times New Roman" w:eastAsia="宋体" w:hAnsi="Times New Roman" w:cs="Times New Roman"/>
          <w:sz w:val="22"/>
        </w:rPr>
        <w:t>段轨道与四分之一光滑圆弧轨道</w:t>
      </w:r>
      <w:r>
        <w:rPr>
          <w:rFonts w:ascii="Times New Roman" w:eastAsia="宋体" w:hAnsi="Times New Roman" w:cs="Times New Roman" w:hint="eastAsia"/>
          <w:i/>
          <w:iCs/>
          <w:sz w:val="22"/>
        </w:rPr>
        <w:t>BC</w:t>
      </w:r>
      <w:r>
        <w:rPr>
          <w:rFonts w:ascii="Times New Roman" w:eastAsia="宋体" w:hAnsi="Times New Roman" w:cs="Times New Roman"/>
          <w:sz w:val="22"/>
        </w:rPr>
        <w:t>在</w:t>
      </w:r>
      <w:r>
        <w:rPr>
          <w:rFonts w:ascii="Times New Roman" w:eastAsia="宋体" w:hAnsi="Times New Roman" w:cs="Times New Roman" w:hint="eastAsia"/>
          <w:i/>
          <w:iCs/>
          <w:sz w:val="22"/>
        </w:rPr>
        <w:t>B</w:t>
      </w:r>
      <w:r>
        <w:rPr>
          <w:rFonts w:ascii="Times New Roman" w:eastAsia="宋体" w:hAnsi="Times New Roman" w:cs="Times New Roman"/>
          <w:sz w:val="22"/>
        </w:rPr>
        <w:t>点水平相切</w:t>
      </w:r>
      <w:r>
        <w:rPr>
          <w:rFonts w:ascii="宋体" w:eastAsia="宋体" w:hAnsi="宋体" w:cs="宋体" w:hint="eastAsia"/>
          <w:sz w:val="22"/>
        </w:rPr>
        <w:t>.</w:t>
      </w:r>
      <w:r>
        <w:rPr>
          <w:rFonts w:ascii="Times New Roman" w:eastAsia="宋体" w:hAnsi="Times New Roman" w:cs="Times New Roman"/>
          <w:sz w:val="22"/>
        </w:rPr>
        <w:t>点</w:t>
      </w:r>
      <w:r>
        <w:rPr>
          <w:rFonts w:ascii="Times New Roman" w:eastAsia="宋体" w:hAnsi="Times New Roman" w:cs="Times New Roman" w:hint="eastAsia"/>
          <w:i/>
          <w:iCs/>
          <w:sz w:val="22"/>
        </w:rPr>
        <w:t>A</w:t>
      </w:r>
      <w:r>
        <w:rPr>
          <w:rFonts w:ascii="Times New Roman" w:eastAsia="宋体" w:hAnsi="Times New Roman" w:cs="Times New Roman"/>
          <w:sz w:val="22"/>
        </w:rPr>
        <w:t>距水面的高度为</w:t>
      </w:r>
      <w:r>
        <w:rPr>
          <w:rFonts w:ascii="Times New Roman" w:eastAsia="宋体" w:hAnsi="Times New Roman" w:cs="Times New Roman" w:hint="eastAsia"/>
          <w:i/>
          <w:iCs/>
          <w:sz w:val="22"/>
        </w:rPr>
        <w:t>H</w:t>
      </w:r>
      <w:r>
        <w:rPr>
          <w:rFonts w:ascii="Times New Roman" w:eastAsia="宋体" w:hAnsi="Times New Roman" w:cs="Times New Roman"/>
          <w:sz w:val="22"/>
        </w:rPr>
        <w:t>，圆弧轨道</w:t>
      </w:r>
      <w:r>
        <w:rPr>
          <w:rFonts w:ascii="Times New Roman" w:eastAsia="宋体" w:hAnsi="Times New Roman" w:cs="Times New Roman" w:hint="eastAsia"/>
          <w:i/>
          <w:iCs/>
          <w:sz w:val="22"/>
        </w:rPr>
        <w:t>BC</w:t>
      </w:r>
      <w:r>
        <w:rPr>
          <w:rFonts w:ascii="Times New Roman" w:eastAsia="宋体" w:hAnsi="Times New Roman" w:cs="Times New Roman"/>
          <w:sz w:val="22"/>
        </w:rPr>
        <w:t>的半径为</w:t>
      </w:r>
      <w:r>
        <w:rPr>
          <w:rFonts w:ascii="Times New Roman" w:eastAsia="宋体" w:hAnsi="Times New Roman" w:cs="Times New Roman" w:hint="eastAsia"/>
          <w:i/>
          <w:iCs/>
          <w:sz w:val="22"/>
        </w:rPr>
        <w:t>R</w:t>
      </w:r>
      <w:r>
        <w:rPr>
          <w:rFonts w:ascii="Times New Roman" w:eastAsia="宋体" w:hAnsi="Times New Roman" w:cs="Times New Roman"/>
          <w:sz w:val="22"/>
        </w:rPr>
        <w:t>，圆心</w:t>
      </w:r>
      <w:r>
        <w:rPr>
          <w:rFonts w:ascii="Times New Roman" w:eastAsia="宋体" w:hAnsi="Times New Roman" w:cs="Times New Roman" w:hint="eastAsia"/>
          <w:i/>
          <w:iCs/>
          <w:sz w:val="22"/>
        </w:rPr>
        <w:t>O</w:t>
      </w:r>
      <w:r>
        <w:rPr>
          <w:rFonts w:ascii="Times New Roman" w:eastAsia="宋体" w:hAnsi="Times New Roman" w:cs="Times New Roman"/>
          <w:sz w:val="22"/>
        </w:rPr>
        <w:t>恰在水面</w:t>
      </w:r>
      <w:r>
        <w:rPr>
          <w:rFonts w:ascii="Times New Roman" w:eastAsia="宋体" w:hAnsi="Times New Roman" w:cs="Times New Roman" w:hint="eastAsia"/>
          <w:sz w:val="22"/>
        </w:rPr>
        <w:t>.</w:t>
      </w:r>
      <w:r>
        <w:rPr>
          <w:rFonts w:ascii="Times New Roman" w:eastAsia="宋体" w:hAnsi="Times New Roman" w:cs="Times New Roman"/>
          <w:sz w:val="22"/>
        </w:rPr>
        <w:t>一质量为</w:t>
      </w:r>
      <w:r>
        <w:rPr>
          <w:rFonts w:ascii="Times New Roman" w:eastAsia="宋体" w:hAnsi="Times New Roman" w:cs="Times New Roman" w:hint="eastAsia"/>
          <w:i/>
          <w:iCs/>
          <w:sz w:val="22"/>
        </w:rPr>
        <w:t>m</w:t>
      </w:r>
      <w:r>
        <w:rPr>
          <w:rFonts w:ascii="Times New Roman" w:eastAsia="宋体" w:hAnsi="Times New Roman" w:cs="Times New Roman"/>
          <w:sz w:val="22"/>
        </w:rPr>
        <w:t>的游客</w:t>
      </w:r>
      <w:r>
        <w:rPr>
          <w:rFonts w:ascii="Times New Roman" w:eastAsia="宋体" w:hAnsi="Times New Roman" w:cs="Times New Roman"/>
          <w:sz w:val="22"/>
        </w:rPr>
        <w:t>(</w:t>
      </w:r>
      <w:r>
        <w:rPr>
          <w:rFonts w:ascii="Times New Roman" w:eastAsia="宋体" w:hAnsi="Times New Roman" w:cs="Times New Roman"/>
          <w:sz w:val="22"/>
        </w:rPr>
        <w:t>视为质点</w:t>
      </w:r>
      <w:r>
        <w:rPr>
          <w:rFonts w:ascii="Times New Roman" w:eastAsia="宋体" w:hAnsi="Times New Roman" w:cs="Times New Roman"/>
          <w:sz w:val="22"/>
        </w:rPr>
        <w:t>)</w:t>
      </w:r>
      <w:r>
        <w:rPr>
          <w:rFonts w:ascii="Times New Roman" w:eastAsia="宋体" w:hAnsi="Times New Roman" w:cs="Times New Roman"/>
          <w:sz w:val="22"/>
        </w:rPr>
        <w:t>可从轨道</w:t>
      </w:r>
      <w:r>
        <w:rPr>
          <w:rFonts w:ascii="Times New Roman" w:eastAsia="宋体" w:hAnsi="Times New Roman" w:cs="Times New Roman" w:hint="eastAsia"/>
          <w:i/>
          <w:iCs/>
          <w:sz w:val="22"/>
        </w:rPr>
        <w:t>AB</w:t>
      </w:r>
      <w:r>
        <w:rPr>
          <w:rFonts w:ascii="Times New Roman" w:eastAsia="宋体" w:hAnsi="Times New Roman" w:cs="Times New Roman"/>
          <w:sz w:val="22"/>
        </w:rPr>
        <w:t>的任意位置滑下，不计空气阻力</w:t>
      </w:r>
      <w:r>
        <w:rPr>
          <w:rFonts w:ascii="宋体" w:eastAsia="宋体" w:hAnsi="宋体" w:cs="宋体" w:hint="eastAsia"/>
          <w:sz w:val="22"/>
        </w:rPr>
        <w:t>.</w:t>
      </w:r>
    </w:p>
    <w:p w14:paraId="2F340645"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若游客从</w:t>
      </w:r>
      <w:r>
        <w:rPr>
          <w:rFonts w:ascii="Times New Roman" w:eastAsia="宋体" w:hAnsi="Times New Roman" w:cs="Times New Roman" w:hint="eastAsia"/>
          <w:i/>
          <w:iCs/>
          <w:sz w:val="22"/>
        </w:rPr>
        <w:t>A</w:t>
      </w:r>
      <w:r>
        <w:rPr>
          <w:rFonts w:ascii="Times New Roman" w:eastAsia="宋体" w:hAnsi="Times New Roman" w:cs="Times New Roman"/>
          <w:sz w:val="22"/>
        </w:rPr>
        <w:t>点由静止开始滑下，到</w:t>
      </w:r>
      <w:bookmarkStart w:id="8" w:name="OLE_LINK9"/>
      <w:r>
        <w:rPr>
          <w:rFonts w:ascii="Times New Roman" w:eastAsia="宋体" w:hAnsi="Times New Roman" w:cs="Times New Roman" w:hint="eastAsia"/>
          <w:i/>
          <w:iCs/>
          <w:sz w:val="22"/>
        </w:rPr>
        <w:t>B</w:t>
      </w:r>
      <w:bookmarkEnd w:id="8"/>
      <w:r>
        <w:rPr>
          <w:rFonts w:ascii="Times New Roman" w:eastAsia="宋体" w:hAnsi="Times New Roman" w:cs="Times New Roman"/>
          <w:sz w:val="22"/>
        </w:rPr>
        <w:t>点时沿切线方向滑离轨道落在水面</w:t>
      </w:r>
      <w:r>
        <w:rPr>
          <w:rFonts w:ascii="Times New Roman" w:eastAsia="宋体" w:hAnsi="Times New Roman" w:cs="Times New Roman" w:hint="eastAsia"/>
          <w:i/>
          <w:iCs/>
          <w:sz w:val="22"/>
        </w:rPr>
        <w:t>D</w:t>
      </w:r>
      <w:r>
        <w:rPr>
          <w:rFonts w:ascii="Times New Roman" w:eastAsia="宋体" w:hAnsi="Times New Roman" w:cs="Times New Roman"/>
          <w:sz w:val="22"/>
        </w:rPr>
        <w:t>点，</w:t>
      </w:r>
      <w:r>
        <w:rPr>
          <w:rFonts w:ascii="Times New Roman" w:eastAsia="宋体" w:hAnsi="Times New Roman" w:cs="Times New Roman" w:hint="eastAsia"/>
          <w:sz w:val="22"/>
        </w:rPr>
        <w:t>OD=2</w:t>
      </w:r>
      <w:r>
        <w:rPr>
          <w:rFonts w:ascii="Times New Roman" w:eastAsia="宋体" w:hAnsi="Times New Roman" w:cs="Times New Roman" w:hint="eastAsia"/>
          <w:i/>
          <w:iCs/>
          <w:sz w:val="22"/>
        </w:rPr>
        <w:t>R</w:t>
      </w:r>
      <w:r>
        <w:rPr>
          <w:rFonts w:ascii="Times New Roman" w:eastAsia="宋体" w:hAnsi="Times New Roman" w:cs="Times New Roman" w:hint="eastAsia"/>
          <w:sz w:val="22"/>
        </w:rPr>
        <w:t>，</w:t>
      </w:r>
      <w:r>
        <w:rPr>
          <w:rFonts w:ascii="Times New Roman" w:eastAsia="宋体" w:hAnsi="Times New Roman" w:cs="Times New Roman"/>
          <w:sz w:val="22"/>
        </w:rPr>
        <w:t>求游客滑到</w:t>
      </w:r>
      <w:r>
        <w:rPr>
          <w:rFonts w:ascii="Times New Roman" w:eastAsia="宋体" w:hAnsi="Times New Roman" w:cs="Times New Roman" w:hint="eastAsia"/>
          <w:sz w:val="22"/>
        </w:rPr>
        <w:t>B</w:t>
      </w:r>
      <w:r>
        <w:rPr>
          <w:rFonts w:ascii="Times New Roman" w:eastAsia="宋体" w:hAnsi="Times New Roman" w:cs="Times New Roman"/>
          <w:sz w:val="22"/>
        </w:rPr>
        <w:t>点时的速度</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B</w:t>
      </w:r>
      <w:r>
        <w:rPr>
          <w:rFonts w:ascii="Times New Roman" w:eastAsia="宋体" w:hAnsi="Times New Roman" w:cs="Times New Roman"/>
          <w:sz w:val="22"/>
        </w:rPr>
        <w:t>大小及运动过程轨道摩擦力对其所做的功</w:t>
      </w:r>
      <w:r>
        <w:rPr>
          <w:rFonts w:ascii="Times New Roman" w:eastAsia="宋体" w:hAnsi="Times New Roman" w:cs="Times New Roman" w:hint="eastAsia"/>
          <w:i/>
          <w:iCs/>
          <w:sz w:val="22"/>
        </w:rPr>
        <w:t>W</w:t>
      </w:r>
      <w:r>
        <w:rPr>
          <w:rFonts w:ascii="Times New Roman" w:eastAsia="宋体" w:hAnsi="Times New Roman" w:cs="Times New Roman" w:hint="eastAsia"/>
          <w:i/>
          <w:iCs/>
          <w:sz w:val="22"/>
          <w:vertAlign w:val="subscript"/>
        </w:rPr>
        <w:t xml:space="preserve">f </w:t>
      </w:r>
      <w:r>
        <w:rPr>
          <w:rFonts w:ascii="Times New Roman" w:eastAsia="宋体" w:hAnsi="Times New Roman" w:cs="Times New Roman"/>
          <w:sz w:val="22"/>
        </w:rPr>
        <w:t>；</w:t>
      </w:r>
    </w:p>
    <w:p w14:paraId="79E15D41"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若游客从</w:t>
      </w:r>
      <w:r>
        <w:rPr>
          <w:rFonts w:ascii="Times New Roman" w:eastAsia="宋体" w:hAnsi="Times New Roman" w:cs="Times New Roman" w:hint="eastAsia"/>
          <w:i/>
          <w:iCs/>
          <w:sz w:val="22"/>
        </w:rPr>
        <w:t>AB</w:t>
      </w:r>
      <w:r>
        <w:rPr>
          <w:rFonts w:ascii="Times New Roman" w:eastAsia="宋体" w:hAnsi="Times New Roman" w:cs="Times New Roman"/>
          <w:sz w:val="22"/>
        </w:rPr>
        <w:t>段某处滑下，恰好停在</w:t>
      </w:r>
      <w:r>
        <w:rPr>
          <w:rFonts w:ascii="Times New Roman" w:eastAsia="宋体" w:hAnsi="Times New Roman" w:cs="Times New Roman" w:hint="eastAsia"/>
          <w:i/>
          <w:iCs/>
          <w:sz w:val="22"/>
        </w:rPr>
        <w:t>B</w:t>
      </w:r>
      <w:r>
        <w:rPr>
          <w:rFonts w:ascii="Times New Roman" w:eastAsia="宋体" w:hAnsi="Times New Roman" w:cs="Times New Roman"/>
          <w:sz w:val="22"/>
        </w:rPr>
        <w:t>点，又因受到微小扰动，继续沿圆弧轨道滑到</w:t>
      </w:r>
      <w:r>
        <w:rPr>
          <w:rFonts w:ascii="Times New Roman" w:eastAsia="宋体" w:hAnsi="Times New Roman" w:cs="Times New Roman" w:hint="eastAsia"/>
          <w:i/>
          <w:iCs/>
          <w:sz w:val="22"/>
        </w:rPr>
        <w:t>P</w:t>
      </w:r>
      <w:r>
        <w:rPr>
          <w:rFonts w:ascii="Times New Roman" w:eastAsia="宋体" w:hAnsi="Times New Roman" w:cs="Times New Roman"/>
          <w:sz w:val="22"/>
        </w:rPr>
        <w:t>点后滑离轨道，求</w:t>
      </w:r>
      <w:r>
        <w:rPr>
          <w:rFonts w:ascii="Times New Roman" w:eastAsia="宋体" w:hAnsi="Times New Roman" w:cs="Times New Roman" w:hint="eastAsia"/>
          <w:i/>
          <w:iCs/>
          <w:sz w:val="22"/>
        </w:rPr>
        <w:t>P</w:t>
      </w:r>
      <w:r>
        <w:rPr>
          <w:rFonts w:ascii="Times New Roman" w:eastAsia="宋体" w:hAnsi="Times New Roman" w:cs="Times New Roman"/>
          <w:sz w:val="22"/>
        </w:rPr>
        <w:t>点离水面的高度</w:t>
      </w:r>
      <w:r>
        <w:rPr>
          <w:rFonts w:ascii="Times New Roman" w:eastAsia="宋体" w:hAnsi="Times New Roman" w:cs="Times New Roman" w:hint="eastAsia"/>
          <w:i/>
          <w:iCs/>
          <w:sz w:val="22"/>
        </w:rPr>
        <w:t>h</w:t>
      </w:r>
      <w:r>
        <w:rPr>
          <w:rFonts w:ascii="宋体" w:eastAsia="宋体" w:hAnsi="宋体" w:cs="宋体" w:hint="eastAsia"/>
          <w:sz w:val="22"/>
        </w:rPr>
        <w:t>.</w:t>
      </w:r>
      <m:oMath>
        <m:r>
          <m:rPr>
            <m:sty m:val="p"/>
          </m:rPr>
          <w:rPr>
            <w:rFonts w:ascii="Cambria Math" w:eastAsia="宋体" w:hAnsi="Cambria Math" w:cs="Times New Roman"/>
            <w:sz w:val="22"/>
          </w:rPr>
          <m:t>(</m:t>
        </m:r>
      </m:oMath>
      <w:r>
        <w:rPr>
          <w:rFonts w:ascii="Times New Roman" w:eastAsia="宋体" w:hAnsi="Times New Roman" w:cs="Times New Roman"/>
          <w:sz w:val="22"/>
        </w:rPr>
        <w:t>提示：在圆周运动过程中任一点，质点所受的向心力与其速率的关系为</w:t>
      </w:r>
      <w:r>
        <w:rPr>
          <w:rFonts w:ascii="Times New Roman" w:eastAsia="宋体" w:hAnsi="Times New Roman" w:cs="Times New Roman" w:hint="eastAsia"/>
          <w:i/>
          <w:iCs/>
          <w:sz w:val="22"/>
        </w:rPr>
        <w:t>F</w:t>
      </w:r>
      <w:r>
        <w:rPr>
          <w:rFonts w:ascii="Times New Roman" w:eastAsia="宋体" w:hAnsi="Times New Roman" w:cs="Times New Roman" w:hint="eastAsia"/>
          <w:sz w:val="22"/>
          <w:vertAlign w:val="subscript"/>
        </w:rPr>
        <w:t>向</w:t>
      </w:r>
      <w:r>
        <w:rPr>
          <w:rFonts w:ascii="Times New Roman" w:eastAsia="宋体" w:hAnsi="Times New Roman" w:cs="Times New Roman" w:hint="eastAsia"/>
          <w:sz w:val="22"/>
        </w:rPr>
        <w:t>=</w:t>
      </w:r>
      <w:r>
        <w:rPr>
          <w:rFonts w:ascii="Times New Roman" w:eastAsia="宋体" w:hAnsi="Times New Roman" w:cs="Times New Roman" w:hint="eastAsia"/>
          <w:i/>
          <w:iCs/>
          <w:sz w:val="22"/>
        </w:rPr>
        <w:t>m</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w:instrText>
      </w:r>
      <w:r>
        <w:rPr>
          <w:rFonts w:ascii="Book Antiqua" w:eastAsia="宋体" w:hAnsi="Book Antiqua" w:cs="Times New Roman"/>
          <w:i/>
          <w:iCs/>
          <w:sz w:val="22"/>
        </w:rPr>
        <w:instrText>v</w:instrText>
      </w:r>
      <w:r>
        <w:rPr>
          <w:rFonts w:ascii="Times New Roman" w:eastAsia="宋体" w:hAnsi="Times New Roman" w:cs="Times New Roman" w:hint="eastAsia"/>
          <w:sz w:val="22"/>
          <w:vertAlign w:val="superscript"/>
        </w:rPr>
        <w:instrText>2</w:instrText>
      </w:r>
      <w:r>
        <w:rPr>
          <w:rFonts w:ascii="Times New Roman" w:eastAsia="宋体" w:hAnsi="Times New Roman" w:cs="Times New Roman" w:hint="eastAsia"/>
          <w:i/>
          <w:iCs/>
          <w:sz w:val="22"/>
        </w:rPr>
        <w:instrText>,R)</w:instrText>
      </w:r>
      <w:r>
        <w:rPr>
          <w:rFonts w:ascii="Times New Roman" w:eastAsia="宋体" w:hAnsi="Times New Roman" w:cs="Times New Roman"/>
          <w:i/>
          <w:iCs/>
          <w:sz w:val="22"/>
        </w:rPr>
        <w:fldChar w:fldCharType="end"/>
      </w:r>
      <w:r>
        <w:rPr>
          <w:rFonts w:ascii="Times New Roman" w:eastAsia="宋体" w:hAnsi="Times New Roman" w:cs="Times New Roman" w:hint="eastAsia"/>
          <w:sz w:val="22"/>
        </w:rPr>
        <w:t>)</w:t>
      </w:r>
    </w:p>
    <w:p w14:paraId="55C37ECC" w14:textId="77777777" w:rsidR="00D02FDC" w:rsidRDefault="00000000">
      <w:pPr>
        <w:spacing w:line="312" w:lineRule="auto"/>
        <w:ind w:left="440" w:hangingChars="200" w:hanging="440"/>
        <w:jc w:val="right"/>
        <w:rPr>
          <w:rFonts w:ascii="Times New Roman" w:eastAsia="宋体" w:hAnsi="Times New Roman" w:cs="Times New Roman"/>
          <w:sz w:val="22"/>
        </w:rPr>
      </w:pPr>
      <w:r>
        <w:rPr>
          <w:rFonts w:ascii="Times New Roman" w:eastAsia="宋体" w:hAnsi="Times New Roman" w:cs="Times New Roman"/>
          <w:noProof/>
          <w:sz w:val="22"/>
        </w:rPr>
        <w:drawing>
          <wp:inline distT="0" distB="0" distL="114300" distR="114300" wp14:anchorId="4941DD2F" wp14:editId="7ECF2285">
            <wp:extent cx="2447925" cy="133159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29"/>
                    <a:stretch>
                      <a:fillRect/>
                    </a:stretch>
                  </pic:blipFill>
                  <pic:spPr>
                    <a:xfrm>
                      <a:off x="0" y="0"/>
                      <a:ext cx="2448000" cy="1332000"/>
                    </a:xfrm>
                    <a:prstGeom prst="rect">
                      <a:avLst/>
                    </a:prstGeom>
                  </pic:spPr>
                </pic:pic>
              </a:graphicData>
            </a:graphic>
          </wp:inline>
        </w:drawing>
      </w:r>
    </w:p>
    <w:p w14:paraId="47E43F6F" w14:textId="77777777" w:rsidR="00D02FDC" w:rsidRDefault="00000000">
      <w:pPr>
        <w:spacing w:line="312" w:lineRule="auto"/>
        <w:ind w:leftChars="104" w:left="438" w:hangingChars="100" w:hanging="220"/>
        <w:rPr>
          <w:rFonts w:ascii="Times New Roman" w:eastAsia="宋体" w:hAnsi="Times New Roman" w:cs="Times New Roman"/>
          <w:i/>
          <w:iCs/>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宋体" w:eastAsia="宋体" w:hAnsi="宋体" w:cs="Times New Roman" w:hint="eastAsia"/>
          <w:sz w:val="22"/>
        </w:rPr>
        <w:t>-（</w:t>
      </w:r>
      <w:r>
        <w:rPr>
          <w:rFonts w:ascii="Times New Roman" w:eastAsia="宋体" w:hAnsi="Times New Roman" w:cs="Times New Roman" w:hint="eastAsia"/>
          <w:i/>
          <w:iCs/>
          <w:sz w:val="22"/>
        </w:rPr>
        <w:t>mgH</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i/>
          <w:iCs/>
          <w:sz w:val="22"/>
        </w:rPr>
        <w:t>mgR</w:t>
      </w:r>
      <w:r>
        <w:rPr>
          <w:rFonts w:ascii="Times New Roman" w:eastAsia="宋体" w:hAnsi="Times New Roman" w:cs="Times New Roman" w:hint="eastAsia"/>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fldChar w:fldCharType="begin"/>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eq</w:instrText>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\f(2,3)</w:instrText>
      </w:r>
      <w:r>
        <w:rPr>
          <w:rFonts w:ascii="Times New Roman" w:eastAsia="宋体" w:hAnsi="Times New Roman" w:cs="Times New Roman"/>
          <w:sz w:val="22"/>
        </w:rPr>
        <w:fldChar w:fldCharType="end"/>
      </w:r>
      <w:r>
        <w:rPr>
          <w:rFonts w:ascii="Times New Roman" w:eastAsia="宋体" w:hAnsi="Times New Roman" w:cs="Times New Roman" w:hint="eastAsia"/>
          <w:i/>
          <w:iCs/>
          <w:sz w:val="22"/>
        </w:rPr>
        <w:t>R</w:t>
      </w:r>
    </w:p>
    <w:p w14:paraId="1A6271AC" w14:textId="77777777" w:rsidR="00D02FDC" w:rsidRDefault="00D02FDC">
      <w:pPr>
        <w:spacing w:line="312" w:lineRule="auto"/>
        <w:ind w:left="440" w:hangingChars="200" w:hanging="440"/>
        <w:rPr>
          <w:rFonts w:ascii="Times New Roman" w:eastAsia="宋体" w:hAnsi="Times New Roman" w:cs="Times New Roman"/>
          <w:i/>
          <w:iCs/>
          <w:sz w:val="22"/>
        </w:rPr>
      </w:pPr>
    </w:p>
    <w:p w14:paraId="4DAF9FFC" w14:textId="77777777" w:rsidR="00D02FDC" w:rsidRDefault="00000000">
      <w:pPr>
        <w:numPr>
          <w:ilvl w:val="0"/>
          <w:numId w:val="1"/>
        </w:numPr>
        <w:spacing w:line="312" w:lineRule="auto"/>
        <w:ind w:left="440" w:hangingChars="200" w:hanging="440"/>
        <w:rPr>
          <w:rFonts w:ascii="宋体" w:eastAsia="宋体" w:hAnsi="宋体" w:cs="宋体" w:hint="eastAsia"/>
          <w:sz w:val="22"/>
        </w:rPr>
      </w:pPr>
      <w:r>
        <w:rPr>
          <w:rFonts w:ascii="Times New Roman" w:eastAsia="宋体" w:hAnsi="Times New Roman" w:cs="Times New Roman"/>
          <w:sz w:val="22"/>
        </w:rPr>
        <w:t>（</w:t>
      </w:r>
      <w:r>
        <w:rPr>
          <w:rFonts w:ascii="Times New Roman" w:eastAsia="宋体" w:hAnsi="Times New Roman" w:cs="Times New Roman"/>
          <w:sz w:val="22"/>
        </w:rPr>
        <w:t>2014·</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22</w:t>
      </w:r>
      <w:r>
        <w:rPr>
          <w:rFonts w:ascii="Times New Roman" w:eastAsia="宋体" w:hAnsi="Times New Roman" w:cs="Times New Roman"/>
          <w:sz w:val="22"/>
        </w:rPr>
        <w:t>）</w:t>
      </w:r>
      <w:r>
        <w:rPr>
          <w:rFonts w:ascii="Times New Roman" w:eastAsia="宋体" w:hAnsi="Times New Roman" w:cs="Times New Roman" w:hint="eastAsia"/>
          <w:sz w:val="22"/>
        </w:rPr>
        <w:t>（</w:t>
      </w:r>
      <w:r>
        <w:rPr>
          <w:rFonts w:ascii="Times New Roman" w:eastAsia="宋体" w:hAnsi="Times New Roman" w:cs="Times New Roman" w:hint="eastAsia"/>
          <w:sz w:val="22"/>
        </w:rPr>
        <w:t>20</w:t>
      </w:r>
      <w:r>
        <w:rPr>
          <w:rFonts w:ascii="Times New Roman" w:eastAsia="宋体" w:hAnsi="Times New Roman" w:cs="Times New Roman" w:hint="eastAsia"/>
          <w:sz w:val="22"/>
        </w:rPr>
        <w:t>分）</w:t>
      </w:r>
      <w:r>
        <w:rPr>
          <w:rFonts w:ascii="Times New Roman" w:eastAsia="宋体" w:hAnsi="Times New Roman" w:cs="Times New Roman"/>
          <w:sz w:val="22"/>
        </w:rPr>
        <w:t>如图所示，某一新型发电装置的发电管是横截面为矩形的水平管道，管道的长为</w:t>
      </w:r>
      <w:r>
        <w:rPr>
          <w:rFonts w:ascii="Times New Roman" w:eastAsia="宋体" w:hAnsi="Times New Roman" w:cs="Times New Roman" w:hint="eastAsia"/>
          <w:i/>
          <w:iCs/>
          <w:sz w:val="22"/>
        </w:rPr>
        <w:t>L</w:t>
      </w:r>
      <w:r>
        <w:rPr>
          <w:rFonts w:ascii="Times New Roman" w:eastAsia="宋体" w:hAnsi="Times New Roman" w:cs="Times New Roman"/>
          <w:sz w:val="22"/>
        </w:rPr>
        <w:t>、宽为</w:t>
      </w:r>
      <w:r>
        <w:rPr>
          <w:rFonts w:ascii="Times New Roman" w:eastAsia="宋体" w:hAnsi="Times New Roman" w:cs="Times New Roman" w:hint="eastAsia"/>
          <w:i/>
          <w:iCs/>
          <w:sz w:val="22"/>
        </w:rPr>
        <w:t>d</w:t>
      </w:r>
      <w:r>
        <w:rPr>
          <w:rFonts w:ascii="Times New Roman" w:eastAsia="宋体" w:hAnsi="Times New Roman" w:cs="Times New Roman"/>
          <w:sz w:val="22"/>
        </w:rPr>
        <w:t>、高为</w:t>
      </w:r>
      <w:r>
        <w:rPr>
          <w:rFonts w:ascii="Times New Roman" w:eastAsia="宋体" w:hAnsi="Times New Roman" w:cs="Times New Roman" w:hint="eastAsia"/>
          <w:i/>
          <w:iCs/>
          <w:sz w:val="22"/>
        </w:rPr>
        <w:t>h</w:t>
      </w:r>
      <w:r>
        <w:rPr>
          <w:rFonts w:ascii="Times New Roman" w:eastAsia="宋体" w:hAnsi="Times New Roman" w:cs="Times New Roman"/>
          <w:sz w:val="22"/>
        </w:rPr>
        <w:t>，上下两面是绝缘板，前后两侧面</w:t>
      </w:r>
      <w:r>
        <w:rPr>
          <w:rFonts w:ascii="Times New Roman" w:eastAsia="宋体" w:hAnsi="Times New Roman" w:cs="Times New Roman" w:hint="eastAsia"/>
          <w:i/>
          <w:iCs/>
          <w:sz w:val="22"/>
        </w:rPr>
        <w:t>M</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sz w:val="22"/>
        </w:rPr>
        <w:t>是电阻可忽略的导体板，两导体板与开关</w:t>
      </w:r>
      <w:r>
        <w:rPr>
          <w:rFonts w:ascii="Times New Roman" w:eastAsia="宋体" w:hAnsi="Times New Roman" w:cs="Times New Roman" w:hint="eastAsia"/>
          <w:sz w:val="22"/>
        </w:rPr>
        <w:t>S</w:t>
      </w:r>
      <w:r>
        <w:rPr>
          <w:rFonts w:ascii="Times New Roman" w:eastAsia="宋体" w:hAnsi="Times New Roman" w:cs="Times New Roman"/>
          <w:sz w:val="22"/>
        </w:rPr>
        <w:t>和定值电阻</w:t>
      </w:r>
      <w:r>
        <w:rPr>
          <w:rFonts w:ascii="Times New Roman" w:eastAsia="宋体" w:hAnsi="Times New Roman" w:cs="Times New Roman" w:hint="eastAsia"/>
          <w:i/>
          <w:iCs/>
          <w:sz w:val="22"/>
        </w:rPr>
        <w:t>R</w:t>
      </w:r>
      <w:r>
        <w:rPr>
          <w:rFonts w:ascii="Times New Roman" w:eastAsia="宋体" w:hAnsi="Times New Roman" w:cs="Times New Roman"/>
          <w:sz w:val="22"/>
        </w:rPr>
        <w:t>相连</w:t>
      </w:r>
      <w:r>
        <w:rPr>
          <w:rFonts w:ascii="宋体" w:eastAsia="宋体" w:hAnsi="宋体" w:cs="宋体" w:hint="eastAsia"/>
          <w:sz w:val="22"/>
        </w:rPr>
        <w:t>.</w:t>
      </w:r>
      <w:r>
        <w:rPr>
          <w:rFonts w:ascii="Times New Roman" w:eastAsia="宋体" w:hAnsi="Times New Roman" w:cs="Times New Roman"/>
          <w:sz w:val="22"/>
        </w:rPr>
        <w:t>整个管道置于磁感应强度大小为</w:t>
      </w:r>
      <w:r>
        <w:rPr>
          <w:rFonts w:ascii="Times New Roman" w:eastAsia="宋体" w:hAnsi="Times New Roman" w:cs="Times New Roman" w:hint="eastAsia"/>
          <w:i/>
          <w:iCs/>
          <w:sz w:val="22"/>
        </w:rPr>
        <w:t>B</w:t>
      </w:r>
      <w:r>
        <w:rPr>
          <w:rFonts w:ascii="Times New Roman" w:eastAsia="宋体" w:hAnsi="Times New Roman" w:cs="Times New Roman"/>
          <w:sz w:val="22"/>
        </w:rPr>
        <w:t>，方向沿</w:t>
      </w:r>
      <w:r>
        <w:rPr>
          <w:rFonts w:ascii="Times New Roman" w:eastAsia="宋体" w:hAnsi="Times New Roman" w:cs="Times New Roman" w:hint="eastAsia"/>
          <w:i/>
          <w:iCs/>
          <w:sz w:val="22"/>
        </w:rPr>
        <w:t>z</w:t>
      </w:r>
      <w:r>
        <w:rPr>
          <w:rFonts w:ascii="Times New Roman" w:eastAsia="宋体" w:hAnsi="Times New Roman" w:cs="Times New Roman"/>
          <w:sz w:val="22"/>
        </w:rPr>
        <w:t>轴正方向的匀强磁场中</w:t>
      </w:r>
      <w:r>
        <w:rPr>
          <w:rFonts w:ascii="宋体" w:eastAsia="宋体" w:hAnsi="宋体" w:cs="宋体" w:hint="eastAsia"/>
          <w:sz w:val="22"/>
        </w:rPr>
        <w:t>.</w:t>
      </w:r>
      <w:r>
        <w:rPr>
          <w:rFonts w:ascii="Times New Roman" w:eastAsia="宋体" w:hAnsi="Times New Roman" w:cs="Times New Roman"/>
          <w:sz w:val="22"/>
        </w:rPr>
        <w:t>管道内始终充满电阻率为</w:t>
      </w:r>
      <w:r>
        <w:rPr>
          <w:rFonts w:ascii="Times New Roman" w:eastAsia="宋体" w:hAnsi="Times New Roman" w:cs="Times New Roman"/>
          <w:i/>
          <w:iCs/>
          <w:sz w:val="22"/>
        </w:rPr>
        <w:t>ρ</w:t>
      </w:r>
      <w:r>
        <w:rPr>
          <w:rFonts w:ascii="Times New Roman" w:eastAsia="宋体" w:hAnsi="Times New Roman" w:cs="Times New Roman"/>
          <w:sz w:val="22"/>
        </w:rPr>
        <w:t>的导电液体</w:t>
      </w:r>
      <m:oMath>
        <m:r>
          <m:rPr>
            <m:sty m:val="p"/>
          </m:rPr>
          <w:rPr>
            <w:rFonts w:ascii="Cambria Math" w:eastAsia="宋体" w:hAnsi="Cambria Math" w:cs="Times New Roman"/>
            <w:sz w:val="22"/>
          </w:rPr>
          <m:t>(</m:t>
        </m:r>
      </m:oMath>
      <w:r>
        <w:rPr>
          <w:rFonts w:ascii="Times New Roman" w:eastAsia="宋体" w:hAnsi="Times New Roman" w:cs="Times New Roman"/>
          <w:sz w:val="22"/>
        </w:rPr>
        <w:t>有大量的正、负离子</w:t>
      </w:r>
      <m:oMath>
        <m:r>
          <m:rPr>
            <m:sty m:val="p"/>
          </m:rPr>
          <w:rPr>
            <w:rFonts w:ascii="Cambria Math" w:eastAsia="宋体" w:hAnsi="Cambria Math" w:cs="Times New Roman"/>
            <w:sz w:val="22"/>
          </w:rPr>
          <m:t>)</m:t>
        </m:r>
      </m:oMath>
      <w:r>
        <w:rPr>
          <w:rFonts w:ascii="Times New Roman" w:eastAsia="宋体" w:hAnsi="Times New Roman" w:cs="Times New Roman"/>
          <w:sz w:val="22"/>
        </w:rPr>
        <w:t>，且开关闭合前后，液体在管道进、出口两端压强差的作用下，均以恒定速率</w:t>
      </w:r>
      <w:bookmarkStart w:id="9" w:name="OLE_LINK12"/>
      <w:r>
        <w:rPr>
          <w:rFonts w:ascii="Book Antiqua" w:eastAsia="宋体" w:hAnsi="Book Antiqua" w:cs="Times New Roman"/>
          <w:i/>
          <w:iCs/>
          <w:sz w:val="22"/>
        </w:rPr>
        <w:t>v</w:t>
      </w:r>
      <w:bookmarkEnd w:id="9"/>
      <w:r>
        <w:rPr>
          <w:rFonts w:ascii="Times New Roman" w:eastAsia="宋体" w:hAnsi="Times New Roman" w:cs="Times New Roman" w:hint="eastAsia"/>
          <w:sz w:val="22"/>
          <w:vertAlign w:val="subscript"/>
        </w:rPr>
        <w:t>0</w:t>
      </w:r>
      <w:r>
        <w:rPr>
          <w:rFonts w:ascii="Times New Roman" w:eastAsia="宋体" w:hAnsi="Times New Roman" w:cs="Times New Roman"/>
          <w:sz w:val="22"/>
        </w:rPr>
        <w:t>沿</w:t>
      </w:r>
      <w:r>
        <w:rPr>
          <w:rFonts w:ascii="Times New Roman" w:eastAsia="宋体" w:hAnsi="Times New Roman" w:cs="Times New Roman" w:hint="eastAsia"/>
          <w:i/>
          <w:iCs/>
          <w:sz w:val="22"/>
        </w:rPr>
        <w:t>x</w:t>
      </w:r>
      <w:r>
        <w:rPr>
          <w:rFonts w:ascii="Times New Roman" w:eastAsia="宋体" w:hAnsi="Times New Roman" w:cs="Times New Roman"/>
          <w:sz w:val="22"/>
        </w:rPr>
        <w:t>轴正向流动，液体所受的摩擦阻力不变</w:t>
      </w:r>
      <w:r>
        <w:rPr>
          <w:rFonts w:ascii="宋体" w:eastAsia="宋体" w:hAnsi="宋体" w:cs="宋体" w:hint="eastAsia"/>
          <w:sz w:val="22"/>
        </w:rPr>
        <w:t>.</w:t>
      </w:r>
    </w:p>
    <w:p w14:paraId="659971D8" w14:textId="77777777" w:rsidR="00D02FDC" w:rsidRDefault="00000000">
      <w:pPr>
        <w:spacing w:line="312" w:lineRule="auto"/>
        <w:rPr>
          <w:rFonts w:ascii="宋体" w:eastAsia="宋体" w:hAnsi="宋体" w:cs="宋体" w:hint="eastAsia"/>
          <w:sz w:val="22"/>
        </w:rPr>
      </w:pPr>
      <w:r>
        <w:rPr>
          <w:rFonts w:ascii="Times New Roman" w:eastAsia="宋体" w:hAnsi="Times New Roman" w:cs="Times New Roman"/>
          <w:noProof/>
          <w:sz w:val="22"/>
        </w:rPr>
        <w:drawing>
          <wp:anchor distT="0" distB="0" distL="114300" distR="114300" simplePos="0" relativeHeight="251667456" behindDoc="0" locked="0" layoutInCell="1" allowOverlap="1" wp14:anchorId="6B6C4F56" wp14:editId="352C7C5F">
            <wp:simplePos x="0" y="0"/>
            <wp:positionH relativeFrom="column">
              <wp:posOffset>2190115</wp:posOffset>
            </wp:positionH>
            <wp:positionV relativeFrom="paragraph">
              <wp:posOffset>231775</wp:posOffset>
            </wp:positionV>
            <wp:extent cx="2195830" cy="1259840"/>
            <wp:effectExtent l="0" t="0" r="13970" b="16510"/>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30"/>
                    <a:stretch>
                      <a:fillRect/>
                    </a:stretch>
                  </pic:blipFill>
                  <pic:spPr>
                    <a:xfrm>
                      <a:off x="0" y="0"/>
                      <a:ext cx="2196000" cy="1260000"/>
                    </a:xfrm>
                    <a:prstGeom prst="rect">
                      <a:avLst/>
                    </a:prstGeom>
                  </pic:spPr>
                </pic:pic>
              </a:graphicData>
            </a:graphic>
          </wp:anchor>
        </w:drawing>
      </w:r>
    </w:p>
    <w:p w14:paraId="4AB14981" w14:textId="77777777" w:rsidR="00D02FDC" w:rsidRDefault="00D02FDC">
      <w:pPr>
        <w:spacing w:line="312" w:lineRule="auto"/>
        <w:rPr>
          <w:rFonts w:ascii="宋体" w:eastAsia="宋体" w:hAnsi="宋体" w:cs="宋体" w:hint="eastAsia"/>
          <w:sz w:val="22"/>
        </w:rPr>
      </w:pPr>
    </w:p>
    <w:p w14:paraId="0E5DB222" w14:textId="77777777" w:rsidR="00D02FDC" w:rsidRDefault="00D02FDC">
      <w:pPr>
        <w:spacing w:line="312" w:lineRule="auto"/>
        <w:rPr>
          <w:rFonts w:ascii="宋体" w:eastAsia="宋体" w:hAnsi="宋体" w:cs="宋体" w:hint="eastAsia"/>
          <w:sz w:val="22"/>
        </w:rPr>
      </w:pPr>
    </w:p>
    <w:p w14:paraId="3B8774C7" w14:textId="77777777" w:rsidR="00D02FDC" w:rsidRDefault="00D02FDC">
      <w:pPr>
        <w:spacing w:line="312" w:lineRule="auto"/>
        <w:rPr>
          <w:rFonts w:ascii="宋体" w:eastAsia="宋体" w:hAnsi="宋体" w:cs="宋体" w:hint="eastAsia"/>
          <w:sz w:val="22"/>
        </w:rPr>
      </w:pPr>
    </w:p>
    <w:p w14:paraId="5697D97F" w14:textId="77777777" w:rsidR="00D02FDC" w:rsidRDefault="00D02FDC">
      <w:pPr>
        <w:spacing w:line="312" w:lineRule="auto"/>
        <w:rPr>
          <w:rFonts w:ascii="宋体" w:eastAsia="宋体" w:hAnsi="宋体" w:cs="宋体" w:hint="eastAsia"/>
          <w:sz w:val="22"/>
        </w:rPr>
      </w:pPr>
    </w:p>
    <w:p w14:paraId="1A7FC9DC" w14:textId="77777777" w:rsidR="00D02FDC" w:rsidRDefault="00D02FDC">
      <w:pPr>
        <w:spacing w:line="312" w:lineRule="auto"/>
        <w:rPr>
          <w:rFonts w:ascii="宋体" w:eastAsia="宋体" w:hAnsi="宋体" w:cs="宋体" w:hint="eastAsia"/>
          <w:sz w:val="22"/>
        </w:rPr>
      </w:pPr>
    </w:p>
    <w:p w14:paraId="336FC5E7" w14:textId="77777777" w:rsidR="00D02FDC" w:rsidRDefault="00D02FDC">
      <w:pPr>
        <w:spacing w:line="312" w:lineRule="auto"/>
        <w:rPr>
          <w:rFonts w:ascii="宋体" w:eastAsia="宋体" w:hAnsi="宋体" w:cs="宋体" w:hint="eastAsia"/>
          <w:sz w:val="22"/>
        </w:rPr>
      </w:pPr>
    </w:p>
    <w:p w14:paraId="6208059C"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bookmarkStart w:id="10" w:name="OLE_LINK10"/>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bookmarkEnd w:id="10"/>
      <w:r>
        <w:rPr>
          <w:rFonts w:ascii="Times New Roman" w:eastAsia="宋体" w:hAnsi="Times New Roman" w:cs="Times New Roman"/>
          <w:sz w:val="22"/>
        </w:rPr>
        <w:t>求开关闭合前，</w:t>
      </w:r>
      <w:r>
        <w:rPr>
          <w:rFonts w:ascii="Times New Roman" w:eastAsia="宋体" w:hAnsi="Times New Roman" w:cs="Times New Roman" w:hint="eastAsia"/>
          <w:i/>
          <w:iCs/>
          <w:sz w:val="22"/>
        </w:rPr>
        <w:t>M</w:t>
      </w:r>
      <w:r>
        <w:rPr>
          <w:rFonts w:ascii="Times New Roman" w:eastAsia="宋体" w:hAnsi="Times New Roman" w:cs="Times New Roman" w:hint="eastAsia"/>
          <w:sz w:val="22"/>
        </w:rPr>
        <w:t>、</w:t>
      </w:r>
      <w:r>
        <w:rPr>
          <w:rFonts w:ascii="Times New Roman" w:eastAsia="宋体" w:hAnsi="Times New Roman" w:cs="Times New Roman" w:hint="eastAsia"/>
          <w:i/>
          <w:iCs/>
          <w:sz w:val="22"/>
        </w:rPr>
        <w:t>N</w:t>
      </w:r>
      <w:r>
        <w:rPr>
          <w:rFonts w:ascii="Times New Roman" w:eastAsia="宋体" w:hAnsi="Times New Roman" w:cs="Times New Roman"/>
          <w:sz w:val="22"/>
        </w:rPr>
        <w:t>两板间的电势差大小</w:t>
      </w:r>
      <w:r>
        <w:rPr>
          <w:rFonts w:ascii="Times New Roman" w:eastAsia="宋体" w:hAnsi="Times New Roman" w:cs="Times New Roman" w:hint="eastAsia"/>
          <w:i/>
          <w:iCs/>
          <w:sz w:val="22"/>
        </w:rPr>
        <w:t>U</w:t>
      </w:r>
      <w:r>
        <w:rPr>
          <w:rFonts w:ascii="Times New Roman" w:eastAsia="宋体" w:hAnsi="Times New Roman" w:cs="Times New Roman" w:hint="eastAsia"/>
          <w:sz w:val="22"/>
          <w:vertAlign w:val="subscript"/>
        </w:rPr>
        <w:t>0</w:t>
      </w:r>
      <w:r>
        <w:rPr>
          <w:rFonts w:ascii="Times New Roman" w:eastAsia="宋体" w:hAnsi="Times New Roman" w:cs="Times New Roman"/>
          <w:sz w:val="22"/>
        </w:rPr>
        <w:t>；</w:t>
      </w:r>
    </w:p>
    <w:p w14:paraId="68CC119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求开关闭合前后，管道两端压强差的变化</w:t>
      </w:r>
      <w:r>
        <w:rPr>
          <w:rFonts w:ascii="Times New Roman" w:eastAsia="宋体" w:hAnsi="Times New Roman" w:cs="Times New Roman" w:hint="eastAsia"/>
          <w:sz w:val="22"/>
        </w:rPr>
        <w:t>Δ</w:t>
      </w:r>
      <w:r>
        <w:rPr>
          <w:rFonts w:ascii="Times New Roman" w:eastAsia="宋体" w:hAnsi="Times New Roman" w:cs="Times New Roman" w:hint="eastAsia"/>
          <w:i/>
          <w:iCs/>
          <w:sz w:val="22"/>
        </w:rPr>
        <w:t>p</w:t>
      </w:r>
      <w:r>
        <w:rPr>
          <w:rFonts w:ascii="Times New Roman" w:eastAsia="宋体" w:hAnsi="Times New Roman" w:cs="Times New Roman"/>
          <w:sz w:val="22"/>
        </w:rPr>
        <w:t>；</w:t>
      </w:r>
    </w:p>
    <w:p w14:paraId="77CB47C9"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sz w:val="22"/>
        </w:rPr>
        <w:t>调整矩形管道的宽和高，但保持其他量和矩形管道的横截面积</w:t>
      </w:r>
      <w:r>
        <w:rPr>
          <w:rFonts w:ascii="Times New Roman" w:eastAsia="宋体" w:hAnsi="Times New Roman" w:cs="Times New Roman" w:hint="eastAsia"/>
          <w:i/>
          <w:iCs/>
          <w:sz w:val="22"/>
        </w:rPr>
        <w:t>S</w:t>
      </w:r>
      <w:r>
        <w:rPr>
          <w:rFonts w:ascii="Times New Roman" w:eastAsia="宋体" w:hAnsi="Times New Roman" w:cs="Times New Roman" w:hint="eastAsia"/>
          <w:sz w:val="22"/>
        </w:rPr>
        <w:t>=</w:t>
      </w:r>
      <w:r>
        <w:rPr>
          <w:rFonts w:ascii="Times New Roman" w:eastAsia="宋体" w:hAnsi="Times New Roman" w:cs="Times New Roman" w:hint="eastAsia"/>
          <w:i/>
          <w:iCs/>
          <w:sz w:val="22"/>
        </w:rPr>
        <w:t>dh</w:t>
      </w:r>
      <w:r>
        <w:rPr>
          <w:rFonts w:ascii="Times New Roman" w:eastAsia="宋体" w:hAnsi="Times New Roman" w:cs="Times New Roman"/>
          <w:sz w:val="22"/>
        </w:rPr>
        <w:t>不变，求电阻</w:t>
      </w:r>
      <w:r>
        <w:rPr>
          <w:rFonts w:ascii="Times New Roman" w:eastAsia="宋体" w:hAnsi="Times New Roman" w:cs="Times New Roman" w:hint="eastAsia"/>
          <w:i/>
          <w:iCs/>
          <w:sz w:val="22"/>
        </w:rPr>
        <w:t>R</w:t>
      </w:r>
      <w:r>
        <w:rPr>
          <w:rFonts w:ascii="Times New Roman" w:eastAsia="宋体" w:hAnsi="Times New Roman" w:cs="Times New Roman"/>
          <w:sz w:val="22"/>
        </w:rPr>
        <w:t>可获得</w:t>
      </w:r>
      <w:r>
        <w:rPr>
          <w:rFonts w:ascii="Times New Roman" w:eastAsia="宋体" w:hAnsi="Times New Roman" w:cs="Times New Roman"/>
          <w:sz w:val="22"/>
        </w:rPr>
        <w:lastRenderedPageBreak/>
        <w:t>的最大功率</w:t>
      </w:r>
      <w:r>
        <w:rPr>
          <w:rFonts w:ascii="Times New Roman" w:eastAsia="宋体" w:hAnsi="Times New Roman" w:cs="Times New Roman" w:hint="eastAsia"/>
          <w:i/>
          <w:iCs/>
          <w:sz w:val="22"/>
        </w:rPr>
        <w:t>P</w:t>
      </w:r>
      <w:r>
        <w:rPr>
          <w:rFonts w:ascii="Times New Roman" w:eastAsia="宋体" w:hAnsi="Times New Roman" w:cs="Times New Roman" w:hint="eastAsia"/>
          <w:sz w:val="22"/>
          <w:vertAlign w:val="subscript"/>
        </w:rPr>
        <w:t>m</w:t>
      </w:r>
      <w:r>
        <w:rPr>
          <w:rFonts w:ascii="Times New Roman" w:eastAsia="宋体" w:hAnsi="Times New Roman" w:cs="Times New Roman"/>
          <w:sz w:val="22"/>
        </w:rPr>
        <w:t>及相应的宽高比</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\f(d,h)</w:instrText>
      </w:r>
      <w:r>
        <w:rPr>
          <w:rFonts w:ascii="Times New Roman" w:eastAsia="宋体" w:hAnsi="Times New Roman" w:cs="Times New Roman"/>
          <w:i/>
          <w:iCs/>
          <w:sz w:val="22"/>
        </w:rPr>
        <w:fldChar w:fldCharType="end"/>
      </w:r>
      <w:r>
        <w:rPr>
          <w:rFonts w:ascii="Times New Roman" w:eastAsia="宋体" w:hAnsi="Times New Roman" w:cs="Times New Roman"/>
          <w:sz w:val="22"/>
        </w:rPr>
        <w:t>的值</w:t>
      </w:r>
      <w:r>
        <w:rPr>
          <w:rFonts w:ascii="宋体" w:eastAsia="宋体" w:hAnsi="宋体" w:cs="宋体" w:hint="eastAsia"/>
          <w:sz w:val="22"/>
        </w:rPr>
        <w:t xml:space="preserve">. </w:t>
      </w:r>
    </w:p>
    <w:p w14:paraId="4C8DCEDF"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hint="eastAsia"/>
          <w:i/>
          <w:iCs/>
          <w:sz w:val="22"/>
        </w:rPr>
        <w:t>Bd</w:t>
      </w:r>
      <w:r>
        <w:rPr>
          <w:rFonts w:ascii="Book Antiqua" w:eastAsia="宋体" w:hAnsi="Book Antiqua" w:cs="Times New Roman"/>
          <w:i/>
          <w:iCs/>
          <w:sz w:val="22"/>
        </w:rPr>
        <w:t xml:space="preserve"> 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\f(Ld</w:instrText>
      </w:r>
      <w:r>
        <w:rPr>
          <w:rFonts w:ascii="Book Antiqua" w:eastAsia="宋体" w:hAnsi="Book Antiqua" w:cs="Times New Roman"/>
          <w:i/>
          <w:iCs/>
          <w:sz w:val="22"/>
        </w:rPr>
        <w:instrText xml:space="preserve"> v</w:instrText>
      </w:r>
      <w:r>
        <w:rPr>
          <w:rFonts w:ascii="Times New Roman" w:eastAsia="宋体" w:hAnsi="Times New Roman" w:cs="Times New Roman" w:hint="eastAsia"/>
          <w:sz w:val="22"/>
          <w:vertAlign w:val="subscript"/>
        </w:rPr>
        <w:instrText>0</w:instrText>
      </w:r>
      <w:r>
        <w:rPr>
          <w:rFonts w:ascii="Times New Roman" w:eastAsia="宋体" w:hAnsi="Times New Roman" w:cs="Times New Roman" w:hint="eastAsia"/>
          <w:i/>
          <w:iCs/>
          <w:sz w:val="22"/>
        </w:rPr>
        <w:instrText>B</w:instrText>
      </w:r>
      <w:r>
        <w:rPr>
          <w:rFonts w:ascii="Times New Roman" w:eastAsia="宋体" w:hAnsi="Times New Roman" w:cs="Times New Roman" w:hint="eastAsia"/>
          <w:sz w:val="22"/>
          <w:vertAlign w:val="superscript"/>
        </w:rPr>
        <w:instrText>2</w:instrText>
      </w:r>
      <w:r>
        <w:rPr>
          <w:rFonts w:ascii="Times New Roman" w:eastAsia="宋体" w:hAnsi="Times New Roman" w:cs="Times New Roman" w:hint="eastAsia"/>
          <w:i/>
          <w:iCs/>
          <w:sz w:val="22"/>
        </w:rPr>
        <w:instrText>, LhR+d</w:instrText>
      </w:r>
      <w:r>
        <w:rPr>
          <w:rFonts w:ascii="Times New Roman" w:eastAsia="宋体" w:hAnsi="Times New Roman" w:cs="Times New Roman"/>
          <w:i/>
          <w:iCs/>
          <w:sz w:val="22"/>
        </w:rPr>
        <w:instrText>ρ</w:instrText>
      </w:r>
      <w:r>
        <w:rPr>
          <w:rFonts w:ascii="Times New Roman" w:eastAsia="宋体" w:hAnsi="Times New Roman" w:cs="Times New Roman" w:hint="eastAsia"/>
          <w:i/>
          <w:iCs/>
          <w:sz w:val="22"/>
        </w:rPr>
        <w:instrText>)</w:instrText>
      </w:r>
      <w:r>
        <w:rPr>
          <w:rFonts w:ascii="Times New Roman" w:eastAsia="宋体" w:hAnsi="Times New Roman" w:cs="Times New Roman"/>
          <w:i/>
          <w:iCs/>
          <w:sz w:val="22"/>
        </w:rPr>
        <w:fldChar w:fldCharType="end"/>
      </w:r>
      <w:r>
        <w:rPr>
          <w:rFonts w:ascii="Times New Roman" w:eastAsia="宋体" w:hAnsi="Times New Roman" w:cs="Times New Roman" w:hint="eastAsia"/>
          <w:sz w:val="22"/>
        </w:rPr>
        <w:t>；（</w:t>
      </w:r>
      <w:r>
        <w:rPr>
          <w:rFonts w:ascii="Times New Roman" w:eastAsia="宋体" w:hAnsi="Times New Roman" w:cs="Times New Roman" w:hint="eastAsia"/>
          <w:sz w:val="22"/>
        </w:rPr>
        <w:t>3</w:t>
      </w:r>
      <w:r>
        <w:rPr>
          <w:rFonts w:ascii="Times New Roman" w:eastAsia="宋体" w:hAnsi="Times New Roman" w:cs="Times New Roman" w:hint="eastAsia"/>
          <w:sz w:val="22"/>
        </w:rPr>
        <w:t>）</w:t>
      </w:r>
      <w:r>
        <w:rPr>
          <w:rFonts w:ascii="Times New Roman" w:eastAsia="宋体" w:hAnsi="Times New Roman" w:cs="Times New Roman"/>
          <w:i/>
          <w:iCs/>
          <w:sz w:val="22"/>
        </w:rPr>
        <w:fldChar w:fldCharType="begin"/>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eq</w:instrText>
      </w:r>
      <w:r>
        <w:rPr>
          <w:rFonts w:ascii="Times New Roman" w:eastAsia="宋体" w:hAnsi="Times New Roman" w:cs="Times New Roman"/>
          <w:i/>
          <w:iCs/>
          <w:sz w:val="22"/>
        </w:rPr>
        <w:instrText xml:space="preserve"> </w:instrText>
      </w:r>
      <w:r>
        <w:rPr>
          <w:rFonts w:ascii="Times New Roman" w:eastAsia="宋体" w:hAnsi="Times New Roman" w:cs="Times New Roman" w:hint="eastAsia"/>
          <w:i/>
          <w:iCs/>
          <w:sz w:val="22"/>
        </w:rPr>
        <w:instrText>\f(LS</w:instrText>
      </w:r>
      <w:r>
        <w:rPr>
          <w:rFonts w:ascii="Book Antiqua" w:eastAsia="宋体" w:hAnsi="Book Antiqua" w:cs="Times New Roman"/>
          <w:i/>
          <w:iCs/>
          <w:sz w:val="22"/>
        </w:rPr>
        <w:instrText>v</w:instrText>
      </w:r>
      <w:r>
        <w:rPr>
          <w:rFonts w:ascii="Times New Roman" w:eastAsia="宋体" w:hAnsi="Times New Roman" w:cs="Times New Roman" w:hint="eastAsia"/>
          <w:sz w:val="22"/>
          <w:vertAlign w:val="subscript"/>
        </w:rPr>
        <w:instrText>0</w:instrText>
      </w:r>
      <w:r>
        <w:rPr>
          <w:rFonts w:ascii="Times New Roman" w:eastAsia="宋体" w:hAnsi="Times New Roman" w:cs="Times New Roman" w:hint="eastAsia"/>
          <w:sz w:val="22"/>
          <w:vertAlign w:val="superscript"/>
        </w:rPr>
        <w:instrText>2</w:instrText>
      </w:r>
      <w:r>
        <w:rPr>
          <w:rFonts w:ascii="Times New Roman" w:eastAsia="宋体" w:hAnsi="Times New Roman" w:cs="Times New Roman" w:hint="eastAsia"/>
          <w:i/>
          <w:iCs/>
          <w:sz w:val="22"/>
        </w:rPr>
        <w:instrText>B</w:instrText>
      </w:r>
      <w:r>
        <w:rPr>
          <w:rFonts w:ascii="Times New Roman" w:eastAsia="宋体" w:hAnsi="Times New Roman" w:cs="Times New Roman" w:hint="eastAsia"/>
          <w:sz w:val="22"/>
          <w:vertAlign w:val="superscript"/>
        </w:rPr>
        <w:instrText>2</w:instrText>
      </w:r>
      <w:r>
        <w:rPr>
          <w:rFonts w:ascii="Times New Roman" w:eastAsia="宋体" w:hAnsi="Times New Roman" w:cs="Times New Roman" w:hint="eastAsia"/>
          <w:i/>
          <w:iCs/>
          <w:sz w:val="22"/>
        </w:rPr>
        <w:instrText>,</w:instrText>
      </w:r>
      <w:r>
        <w:rPr>
          <w:rFonts w:ascii="Times New Roman" w:eastAsia="宋体" w:hAnsi="Times New Roman" w:cs="Times New Roman" w:hint="eastAsia"/>
          <w:sz w:val="22"/>
        </w:rPr>
        <w:instrText>4</w:instrText>
      </w:r>
      <w:r>
        <w:rPr>
          <w:rFonts w:ascii="Times New Roman" w:eastAsia="宋体" w:hAnsi="Times New Roman" w:cs="Times New Roman"/>
          <w:i/>
          <w:iCs/>
          <w:sz w:val="22"/>
        </w:rPr>
        <w:instrText>ρ</w:instrText>
      </w:r>
      <w:r>
        <w:rPr>
          <w:rFonts w:ascii="Times New Roman" w:eastAsia="宋体" w:hAnsi="Times New Roman" w:cs="Times New Roman" w:hint="eastAsia"/>
          <w:i/>
          <w:iCs/>
          <w:sz w:val="22"/>
        </w:rPr>
        <w:instrText>)</w:instrText>
      </w:r>
      <w:r>
        <w:rPr>
          <w:rFonts w:ascii="Times New Roman" w:eastAsia="宋体" w:hAnsi="Times New Roman" w:cs="Times New Roman"/>
          <w:i/>
          <w:iCs/>
          <w:sz w:val="22"/>
        </w:rPr>
        <w:fldChar w:fldCharType="end"/>
      </w:r>
    </w:p>
    <w:p w14:paraId="77462DBB" w14:textId="77777777" w:rsidR="00D02FDC" w:rsidRDefault="00D02FDC">
      <w:pPr>
        <w:spacing w:line="312" w:lineRule="auto"/>
        <w:ind w:left="440" w:hangingChars="200" w:hanging="440"/>
        <w:rPr>
          <w:rFonts w:ascii="Times New Roman" w:eastAsia="宋体" w:hAnsi="Times New Roman" w:cs="Times New Roman"/>
          <w:sz w:val="22"/>
        </w:rPr>
      </w:pPr>
    </w:p>
    <w:p w14:paraId="5A554E47" w14:textId="77777777" w:rsidR="00D02FDC" w:rsidRDefault="00D02FDC">
      <w:pPr>
        <w:spacing w:line="312" w:lineRule="auto"/>
        <w:ind w:left="440" w:hangingChars="200" w:hanging="440"/>
        <w:jc w:val="right"/>
        <w:rPr>
          <w:rFonts w:ascii="Times New Roman" w:eastAsia="宋体" w:hAnsi="Times New Roman" w:cs="Times New Roman"/>
          <w:sz w:val="22"/>
        </w:rPr>
      </w:pPr>
    </w:p>
    <w:p w14:paraId="15A8D0A3" w14:textId="77777777" w:rsidR="00D02FDC" w:rsidRDefault="00D02FDC">
      <w:pPr>
        <w:spacing w:line="312" w:lineRule="auto"/>
        <w:ind w:left="440" w:hangingChars="200" w:hanging="440"/>
        <w:rPr>
          <w:rFonts w:ascii="Times New Roman" w:eastAsia="宋体" w:hAnsi="Times New Roman" w:cs="Times New Roman"/>
          <w:sz w:val="22"/>
        </w:rPr>
      </w:pPr>
    </w:p>
    <w:p w14:paraId="0858C4B3"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29.</w:t>
      </w:r>
      <w:bookmarkStart w:id="11" w:name="OLE_LINK13"/>
      <w:r>
        <w:rPr>
          <w:rFonts w:ascii="Times New Roman" w:eastAsia="宋体" w:hAnsi="Times New Roman" w:cs="Times New Roman" w:hint="eastAsia"/>
          <w:sz w:val="22"/>
        </w:rPr>
        <w:t>[</w:t>
      </w:r>
      <w:r>
        <w:rPr>
          <w:rFonts w:ascii="Times New Roman" w:eastAsia="宋体" w:hAnsi="Times New Roman" w:cs="Times New Roman" w:hint="eastAsia"/>
          <w:sz w:val="22"/>
        </w:rPr>
        <w:t>选修</w:t>
      </w:r>
      <w:r>
        <w:rPr>
          <w:rFonts w:ascii="Times New Roman" w:eastAsia="宋体" w:hAnsi="Times New Roman" w:cs="Times New Roman" w:hint="eastAsia"/>
          <w:sz w:val="22"/>
        </w:rPr>
        <w:t>3-3]</w:t>
      </w:r>
      <w:r>
        <w:rPr>
          <w:rFonts w:ascii="Times New Roman" w:eastAsia="宋体" w:hAnsi="Times New Roman" w:cs="Times New Roman"/>
          <w:sz w:val="22"/>
        </w:rPr>
        <w:t>（</w:t>
      </w:r>
      <w:bookmarkEnd w:id="11"/>
      <w:r>
        <w:rPr>
          <w:rFonts w:ascii="Times New Roman" w:eastAsia="宋体" w:hAnsi="Times New Roman" w:cs="Times New Roman"/>
          <w:sz w:val="22"/>
        </w:rPr>
        <w:t>本题共有两小题，每小题</w:t>
      </w:r>
      <w:r>
        <w:rPr>
          <w:rFonts w:ascii="Times New Roman" w:eastAsia="宋体" w:hAnsi="Times New Roman" w:cs="Times New Roman"/>
          <w:sz w:val="22"/>
        </w:rPr>
        <w:t>6</w:t>
      </w:r>
      <w:r>
        <w:rPr>
          <w:rFonts w:ascii="Times New Roman" w:eastAsia="宋体" w:hAnsi="Times New Roman" w:cs="Times New Roman"/>
          <w:sz w:val="22"/>
        </w:rPr>
        <w:t>分，共</w:t>
      </w:r>
      <w:r>
        <w:rPr>
          <w:rFonts w:ascii="Times New Roman" w:eastAsia="宋体" w:hAnsi="Times New Roman" w:cs="Times New Roman"/>
          <w:sz w:val="22"/>
        </w:rPr>
        <w:t>12</w:t>
      </w:r>
      <w:r>
        <w:rPr>
          <w:rFonts w:ascii="Times New Roman" w:eastAsia="宋体" w:hAnsi="Times New Roman" w:cs="Times New Roman"/>
          <w:sz w:val="22"/>
        </w:rPr>
        <w:t>分</w:t>
      </w:r>
      <w:r>
        <w:rPr>
          <w:rFonts w:ascii="Times New Roman" w:eastAsia="宋体" w:hAnsi="Times New Roman" w:cs="Times New Roman"/>
          <w:sz w:val="22"/>
        </w:rPr>
        <w:t>.</w:t>
      </w:r>
      <w:r>
        <w:rPr>
          <w:rFonts w:ascii="Times New Roman" w:eastAsia="宋体" w:hAnsi="Times New Roman" w:cs="Times New Roman"/>
          <w:sz w:val="22"/>
        </w:rPr>
        <w:t>每小题只有一个选项符合题意）</w:t>
      </w:r>
    </w:p>
    <w:p w14:paraId="507EC571" w14:textId="77777777" w:rsidR="00D02FDC" w:rsidRDefault="00000000">
      <w:pPr>
        <w:spacing w:line="312" w:lineRule="auto"/>
        <w:ind w:left="440" w:hangingChars="200" w:hanging="440"/>
        <w:rPr>
          <w:rFonts w:ascii="Times New Roman" w:eastAsia="宋体" w:hAnsi="Times New Roman" w:cs="Times New Roman"/>
          <w:sz w:val="22"/>
        </w:rPr>
      </w:pPr>
      <w:bookmarkStart w:id="12" w:name="OLE_LINK11"/>
      <w:r>
        <w:rPr>
          <w:rFonts w:ascii="Times New Roman" w:eastAsia="宋体" w:hAnsi="Times New Roman" w:cs="Times New Roman" w:hint="eastAsia"/>
          <w:sz w:val="22"/>
        </w:rPr>
        <w:t>（</w:t>
      </w:r>
      <w:r>
        <w:rPr>
          <w:rFonts w:ascii="Times New Roman" w:eastAsia="宋体" w:hAnsi="Times New Roman" w:cs="Times New Roman" w:hint="eastAsia"/>
          <w:sz w:val="22"/>
        </w:rPr>
        <w:t>2014</w:t>
      </w:r>
      <w:r>
        <w:rPr>
          <w:rFonts w:ascii="Times New Roman" w:eastAsia="宋体" w:hAnsi="Times New Roman" w:cs="Times New Roman"/>
          <w:sz w:val="22"/>
        </w:rPr>
        <w:t>·</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29</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bookmarkEnd w:id="12"/>
      <w:r>
        <w:rPr>
          <w:rFonts w:ascii="Times New Roman" w:eastAsia="宋体" w:hAnsi="Times New Roman" w:cs="Times New Roman"/>
          <w:sz w:val="22"/>
        </w:rPr>
        <w:t>如图所示，横坐标</w:t>
      </w:r>
      <w:r>
        <w:rPr>
          <w:rFonts w:ascii="Book Antiqua" w:eastAsia="宋体" w:hAnsi="Book Antiqua" w:cs="Times New Roman"/>
          <w:i/>
          <w:iCs/>
          <w:sz w:val="22"/>
        </w:rPr>
        <w:t>v</w:t>
      </w:r>
      <w:r>
        <w:rPr>
          <w:rFonts w:ascii="Times New Roman" w:eastAsia="宋体" w:hAnsi="Times New Roman" w:cs="Times New Roman"/>
          <w:sz w:val="22"/>
        </w:rPr>
        <w:t>表示分子速率，纵坐标</w:t>
      </w:r>
      <w:r>
        <w:rPr>
          <w:rFonts w:ascii="Times New Roman" w:eastAsia="宋体" w:hAnsi="Times New Roman" w:cs="Times New Roman" w:hint="eastAsia"/>
          <w:i/>
          <w:iCs/>
          <w:sz w:val="22"/>
        </w:rPr>
        <w:t>f</w:t>
      </w:r>
      <w:r>
        <w:rPr>
          <w:rFonts w:ascii="Times New Roman" w:eastAsia="宋体" w:hAnsi="Times New Roman" w:cs="Times New Roman" w:hint="eastAsia"/>
          <w:sz w:val="22"/>
        </w:rPr>
        <w:t>（</w:t>
      </w:r>
      <w:r>
        <w:rPr>
          <w:rFonts w:ascii="Book Antiqua" w:eastAsia="宋体" w:hAnsi="Book Antiqua" w:cs="Times New Roman"/>
          <w:i/>
          <w:iCs/>
          <w:sz w:val="22"/>
        </w:rPr>
        <w:t>v</w:t>
      </w:r>
      <w:r>
        <w:rPr>
          <w:rFonts w:ascii="Times New Roman" w:eastAsia="宋体" w:hAnsi="Times New Roman" w:cs="Times New Roman" w:hint="eastAsia"/>
          <w:sz w:val="22"/>
        </w:rPr>
        <w:t>）</w:t>
      </w:r>
      <w:r>
        <w:rPr>
          <w:rFonts w:ascii="Times New Roman" w:eastAsia="宋体" w:hAnsi="Times New Roman" w:cs="Times New Roman"/>
          <w:sz w:val="22"/>
        </w:rPr>
        <w:t>表示各等间隔速率区间的分子数占总分子数的百分比</w:t>
      </w:r>
      <w:r>
        <w:rPr>
          <w:rFonts w:ascii="宋体" w:eastAsia="宋体" w:hAnsi="宋体" w:cs="宋体" w:hint="eastAsia"/>
          <w:sz w:val="22"/>
        </w:rPr>
        <w:t>.</w:t>
      </w:r>
      <w:r>
        <w:rPr>
          <w:rFonts w:ascii="Times New Roman" w:eastAsia="宋体" w:hAnsi="Times New Roman" w:cs="Times New Roman"/>
          <w:sz w:val="22"/>
        </w:rPr>
        <w:t>图中曲线能正确表示某一温度下气体分子麦克斯韦速率分布规律的是</w:t>
      </w:r>
      <w:r>
        <w:rPr>
          <w:rFonts w:ascii="Times New Roman" w:eastAsia="宋体" w:hAnsi="Times New Roman" w:cs="Times New Roman"/>
          <w:sz w:val="22"/>
          <w:u w:val="single"/>
        </w:rPr>
        <w:t xml:space="preserve">　　　　</w:t>
      </w:r>
      <w:r>
        <w:rPr>
          <w:rFonts w:ascii="宋体" w:eastAsia="宋体" w:hAnsi="宋体" w:cs="宋体" w:hint="eastAsia"/>
          <w:sz w:val="22"/>
        </w:rPr>
        <w:t>.（</w:t>
      </w:r>
      <w:r>
        <w:rPr>
          <w:rFonts w:ascii="Times New Roman" w:eastAsia="宋体" w:hAnsi="Times New Roman" w:cs="Times New Roman"/>
          <w:sz w:val="22"/>
        </w:rPr>
        <w:t>填选项前的字母</w:t>
      </w:r>
      <w:r>
        <w:rPr>
          <w:rFonts w:ascii="Times New Roman" w:eastAsia="宋体" w:hAnsi="Times New Roman" w:cs="Times New Roman" w:hint="eastAsia"/>
          <w:sz w:val="22"/>
        </w:rPr>
        <w:t>）</w:t>
      </w:r>
    </w:p>
    <w:p w14:paraId="2A6965A8"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4384" behindDoc="0" locked="0" layoutInCell="1" allowOverlap="1" wp14:anchorId="06AC122C" wp14:editId="1241C44E">
            <wp:simplePos x="0" y="0"/>
            <wp:positionH relativeFrom="column">
              <wp:posOffset>4199890</wp:posOffset>
            </wp:positionH>
            <wp:positionV relativeFrom="paragraph">
              <wp:posOffset>70485</wp:posOffset>
            </wp:positionV>
            <wp:extent cx="1763395" cy="935990"/>
            <wp:effectExtent l="0" t="0" r="8255" b="0"/>
            <wp:wrapSquare wrapText="bothSides"/>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763395" cy="935990"/>
                    </a:xfrm>
                    <a:prstGeom prst="rect">
                      <a:avLst/>
                    </a:prstGeom>
                  </pic:spPr>
                </pic:pic>
              </a:graphicData>
            </a:graphic>
          </wp:anchor>
        </w:drawing>
      </w:r>
      <w:r>
        <w:rPr>
          <w:rFonts w:ascii="Times New Roman" w:eastAsia="宋体" w:hAnsi="Times New Roman" w:cs="Times New Roman"/>
          <w:sz w:val="22"/>
        </w:rPr>
        <w:tab/>
        <w:t>A.</w:t>
      </w:r>
      <w:r>
        <w:rPr>
          <w:rFonts w:ascii="Times New Roman" w:eastAsia="宋体" w:hAnsi="Times New Roman" w:cs="Times New Roman"/>
          <w:sz w:val="22"/>
        </w:rPr>
        <w:tab/>
      </w:r>
      <w:r>
        <w:rPr>
          <w:rFonts w:ascii="Times New Roman" w:eastAsia="宋体" w:hAnsi="Times New Roman" w:cs="Times New Roman"/>
          <w:sz w:val="22"/>
        </w:rPr>
        <w:t>曲线</w:t>
      </w:r>
      <w:r>
        <w:rPr>
          <w:rFonts w:ascii="宋体" w:eastAsia="宋体" w:hAnsi="宋体" w:cs="宋体" w:hint="eastAsia"/>
          <w:sz w:val="22"/>
        </w:rPr>
        <w:t>①</w:t>
      </w:r>
      <w:r>
        <w:rPr>
          <w:rFonts w:ascii="Times New Roman" w:eastAsia="宋体" w:hAnsi="Times New Roman" w:cs="Times New Roman"/>
          <w:sz w:val="22"/>
        </w:rPr>
        <w:tab/>
      </w:r>
    </w:p>
    <w:p w14:paraId="286D9D33" w14:textId="77777777" w:rsidR="00D02FDC"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Times New Roman" w:eastAsia="宋体" w:hAnsi="Times New Roman" w:cs="Times New Roman"/>
          <w:sz w:val="22"/>
        </w:rPr>
        <w:tab/>
      </w:r>
      <w:r>
        <w:rPr>
          <w:rFonts w:ascii="Times New Roman" w:eastAsia="宋体" w:hAnsi="Times New Roman" w:cs="Times New Roman"/>
          <w:sz w:val="22"/>
        </w:rPr>
        <w:t>曲线</w:t>
      </w:r>
      <w:r>
        <w:rPr>
          <w:rFonts w:ascii="宋体" w:eastAsia="宋体" w:hAnsi="宋体" w:cs="宋体" w:hint="eastAsia"/>
          <w:sz w:val="22"/>
        </w:rPr>
        <w:t>②</w:t>
      </w:r>
    </w:p>
    <w:p w14:paraId="103465BA"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Times New Roman" w:eastAsia="宋体" w:hAnsi="Times New Roman" w:cs="Times New Roman"/>
          <w:sz w:val="22"/>
        </w:rPr>
        <w:tab/>
      </w:r>
      <w:r>
        <w:rPr>
          <w:rFonts w:ascii="Times New Roman" w:eastAsia="宋体" w:hAnsi="Times New Roman" w:cs="Times New Roman"/>
          <w:sz w:val="22"/>
        </w:rPr>
        <w:t>曲线</w:t>
      </w:r>
      <w:r>
        <w:rPr>
          <w:rFonts w:ascii="宋体" w:eastAsia="宋体" w:hAnsi="宋体" w:cs="宋体" w:hint="eastAsia"/>
          <w:sz w:val="22"/>
        </w:rPr>
        <w:t>③</w:t>
      </w:r>
      <w:r>
        <w:rPr>
          <w:rFonts w:ascii="Times New Roman" w:eastAsia="宋体" w:hAnsi="Times New Roman" w:cs="Times New Roman"/>
          <w:sz w:val="22"/>
        </w:rPr>
        <w:tab/>
      </w:r>
    </w:p>
    <w:p w14:paraId="452F4CE3" w14:textId="77777777" w:rsidR="00D02FDC"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Times New Roman" w:eastAsia="宋体" w:hAnsi="Times New Roman" w:cs="Times New Roman"/>
          <w:sz w:val="22"/>
        </w:rPr>
        <w:tab/>
      </w:r>
      <w:r>
        <w:rPr>
          <w:rFonts w:ascii="Times New Roman" w:eastAsia="宋体" w:hAnsi="Times New Roman" w:cs="Times New Roman"/>
          <w:sz w:val="22"/>
        </w:rPr>
        <w:t>曲线</w:t>
      </w:r>
      <w:r>
        <w:rPr>
          <w:rFonts w:ascii="宋体" w:eastAsia="宋体" w:hAnsi="宋体" w:cs="宋体" w:hint="eastAsia"/>
          <w:sz w:val="22"/>
        </w:rPr>
        <w:t>④</w:t>
      </w:r>
    </w:p>
    <w:p w14:paraId="42A582C5"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D</w:t>
      </w:r>
    </w:p>
    <w:p w14:paraId="6296A56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2014</w:t>
      </w:r>
      <w:r>
        <w:rPr>
          <w:rFonts w:ascii="Times New Roman" w:eastAsia="宋体" w:hAnsi="Times New Roman" w:cs="Times New Roman"/>
          <w:sz w:val="22"/>
        </w:rPr>
        <w:t>·</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29</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图为一定质量理想气体的压强</w:t>
      </w:r>
      <w:r>
        <w:rPr>
          <w:rFonts w:ascii="Times New Roman" w:eastAsia="宋体" w:hAnsi="Times New Roman" w:cs="Times New Roman" w:hint="eastAsia"/>
          <w:i/>
          <w:iCs/>
          <w:sz w:val="22"/>
        </w:rPr>
        <w:t>p</w:t>
      </w:r>
      <w:r>
        <w:rPr>
          <w:rFonts w:ascii="Times New Roman" w:eastAsia="宋体" w:hAnsi="Times New Roman" w:cs="Times New Roman"/>
          <w:sz w:val="22"/>
        </w:rPr>
        <w:t>与体积</w:t>
      </w:r>
      <w:r>
        <w:rPr>
          <w:rFonts w:ascii="Times New Roman" w:eastAsia="宋体" w:hAnsi="Times New Roman" w:cs="Times New Roman" w:hint="eastAsia"/>
          <w:i/>
          <w:iCs/>
          <w:sz w:val="22"/>
        </w:rPr>
        <w:t>V</w:t>
      </w:r>
      <w:r>
        <w:rPr>
          <w:rFonts w:ascii="Times New Roman" w:eastAsia="宋体" w:hAnsi="Times New Roman" w:cs="Times New Roman"/>
          <w:sz w:val="22"/>
        </w:rPr>
        <w:t>关系图象，它由状态</w:t>
      </w:r>
      <w:r>
        <w:rPr>
          <w:rFonts w:ascii="Times New Roman" w:eastAsia="宋体" w:hAnsi="Times New Roman" w:cs="Times New Roman" w:hint="eastAsia"/>
          <w:sz w:val="22"/>
        </w:rPr>
        <w:t>A</w:t>
      </w:r>
      <w:r>
        <w:rPr>
          <w:rFonts w:ascii="Times New Roman" w:eastAsia="宋体" w:hAnsi="Times New Roman" w:cs="Times New Roman"/>
          <w:sz w:val="22"/>
        </w:rPr>
        <w:t>经等容过程到状态</w:t>
      </w:r>
      <w:r>
        <w:rPr>
          <w:rFonts w:ascii="Times New Roman" w:eastAsia="宋体" w:hAnsi="Times New Roman" w:cs="Times New Roman"/>
          <w:sz w:val="22"/>
        </w:rPr>
        <w:t>B</w:t>
      </w:r>
      <w:r>
        <w:rPr>
          <w:rFonts w:ascii="Times New Roman" w:eastAsia="宋体" w:hAnsi="Times New Roman" w:cs="Times New Roman"/>
          <w:sz w:val="22"/>
        </w:rPr>
        <w:t>，再经等压过程到状态</w:t>
      </w:r>
      <w:r>
        <w:rPr>
          <w:rFonts w:ascii="Times New Roman" w:eastAsia="宋体" w:hAnsi="Times New Roman" w:cs="Times New Roman" w:hint="eastAsia"/>
          <w:sz w:val="22"/>
        </w:rPr>
        <w:t>C</w:t>
      </w:r>
      <w:r>
        <w:rPr>
          <w:rFonts w:ascii="宋体" w:eastAsia="宋体" w:hAnsi="宋体" w:cs="宋体" w:hint="eastAsia"/>
          <w:sz w:val="22"/>
        </w:rPr>
        <w:t>.</w:t>
      </w:r>
      <w:r>
        <w:rPr>
          <w:rFonts w:ascii="Times New Roman" w:eastAsia="宋体" w:hAnsi="Times New Roman" w:cs="Times New Roman"/>
          <w:sz w:val="22"/>
        </w:rPr>
        <w:t>设</w:t>
      </w:r>
      <w:r>
        <w:rPr>
          <w:rFonts w:ascii="Times New Roman" w:eastAsia="宋体" w:hAnsi="Times New Roman" w:cs="Times New Roman" w:hint="eastAsia"/>
          <w:sz w:val="22"/>
        </w:rPr>
        <w:t>A</w:t>
      </w:r>
      <w:r>
        <w:rPr>
          <w:rFonts w:ascii="Times New Roman" w:eastAsia="宋体" w:hAnsi="Times New Roman" w:cs="Times New Roman" w:hint="eastAsia"/>
          <w:sz w:val="22"/>
        </w:rPr>
        <w:t>、</w:t>
      </w:r>
      <w:r>
        <w:rPr>
          <w:rFonts w:ascii="Times New Roman" w:eastAsia="宋体" w:hAnsi="Times New Roman" w:cs="Times New Roman" w:hint="eastAsia"/>
          <w:sz w:val="22"/>
        </w:rPr>
        <w:t>B</w:t>
      </w:r>
      <w:r>
        <w:rPr>
          <w:rFonts w:ascii="Times New Roman" w:eastAsia="宋体" w:hAnsi="Times New Roman" w:cs="Times New Roman" w:hint="eastAsia"/>
          <w:sz w:val="22"/>
        </w:rPr>
        <w:t>、</w:t>
      </w:r>
      <w:r>
        <w:rPr>
          <w:rFonts w:ascii="Times New Roman" w:eastAsia="宋体" w:hAnsi="Times New Roman" w:cs="Times New Roman" w:hint="eastAsia"/>
          <w:sz w:val="22"/>
        </w:rPr>
        <w:t>C</w:t>
      </w:r>
      <w:r>
        <w:rPr>
          <w:rFonts w:ascii="Times New Roman" w:eastAsia="宋体" w:hAnsi="Times New Roman" w:cs="Times New Roman"/>
          <w:sz w:val="22"/>
        </w:rPr>
        <w:t>状态对应的温度分别为</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A</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C</w:t>
      </w:r>
      <w:r>
        <w:rPr>
          <w:rFonts w:ascii="Times New Roman" w:eastAsia="宋体" w:hAnsi="Times New Roman" w:cs="Times New Roman"/>
          <w:sz w:val="22"/>
        </w:rPr>
        <w:t>，则下列关系式中正确的是</w:t>
      </w:r>
      <w:r>
        <w:rPr>
          <w:rFonts w:ascii="Times New Roman" w:eastAsia="宋体" w:hAnsi="Times New Roman" w:cs="Times New Roman" w:hint="eastAsia"/>
          <w:sz w:val="22"/>
        </w:rPr>
        <w:t>________</w:t>
      </w:r>
      <w:r>
        <w:rPr>
          <w:rFonts w:ascii="宋体" w:eastAsia="宋体" w:hAnsi="宋体" w:cs="宋体" w:hint="eastAsia"/>
          <w:sz w:val="22"/>
        </w:rPr>
        <w:t>.（</w:t>
      </w:r>
      <w:r>
        <w:rPr>
          <w:rFonts w:ascii="Times New Roman" w:eastAsia="宋体" w:hAnsi="Times New Roman" w:cs="Times New Roman"/>
          <w:sz w:val="22"/>
        </w:rPr>
        <w:t>填选项前的字母</w:t>
      </w:r>
      <w:r>
        <w:rPr>
          <w:rFonts w:ascii="Times New Roman" w:eastAsia="宋体" w:hAnsi="Times New Roman" w:cs="Times New Roman" w:hint="eastAsia"/>
          <w:sz w:val="22"/>
        </w:rPr>
        <w:t>）</w:t>
      </w:r>
      <w:r>
        <w:rPr>
          <w:rFonts w:ascii="Times New Roman" w:eastAsia="宋体" w:hAnsi="Times New Roman" w:cs="Times New Roman"/>
          <w:sz w:val="22"/>
        </w:rPr>
        <w:tab/>
      </w:r>
    </w:p>
    <w:p w14:paraId="4853E7C3"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5408" behindDoc="0" locked="0" layoutInCell="1" allowOverlap="1" wp14:anchorId="00149F29" wp14:editId="322A8B90">
            <wp:simplePos x="0" y="0"/>
            <wp:positionH relativeFrom="column">
              <wp:posOffset>4516755</wp:posOffset>
            </wp:positionH>
            <wp:positionV relativeFrom="paragraph">
              <wp:posOffset>52070</wp:posOffset>
            </wp:positionV>
            <wp:extent cx="1115695" cy="863600"/>
            <wp:effectExtent l="0" t="0" r="8255" b="0"/>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115695" cy="863600"/>
                    </a:xfrm>
                    <a:prstGeom prst="rect">
                      <a:avLst/>
                    </a:prstGeom>
                  </pic:spPr>
                </pic:pic>
              </a:graphicData>
            </a:graphic>
          </wp:anchor>
        </w:drawing>
      </w:r>
      <w:r>
        <w:rPr>
          <w:rFonts w:ascii="Times New Roman" w:eastAsia="宋体" w:hAnsi="Times New Roman" w:cs="Times New Roman"/>
          <w:sz w:val="22"/>
        </w:rPr>
        <w:tab/>
        <w:t>A</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A</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C</w:t>
      </w:r>
      <w:r>
        <w:rPr>
          <w:rFonts w:ascii="Times New Roman" w:eastAsia="宋体" w:hAnsi="Times New Roman" w:cs="Times New Roman"/>
          <w:sz w:val="22"/>
        </w:rPr>
        <w:t>，</w:t>
      </w:r>
      <w:r>
        <w:rPr>
          <w:rFonts w:ascii="Times New Roman" w:eastAsia="宋体" w:hAnsi="Times New Roman" w:cs="Times New Roman"/>
          <w:sz w:val="22"/>
        </w:rPr>
        <w:tab/>
      </w:r>
      <w:r>
        <w:rPr>
          <w:rFonts w:ascii="Times New Roman" w:eastAsia="宋体" w:hAnsi="Times New Roman" w:cs="Times New Roman"/>
          <w:sz w:val="22"/>
        </w:rPr>
        <w:tab/>
      </w:r>
    </w:p>
    <w:p w14:paraId="55EEF609" w14:textId="77777777" w:rsidR="00D02FDC"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B</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A</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C</w:t>
      </w:r>
      <w:r>
        <w:rPr>
          <w:rFonts w:ascii="Times New Roman" w:eastAsia="宋体" w:hAnsi="Times New Roman" w:cs="Times New Roman"/>
          <w:sz w:val="22"/>
        </w:rPr>
        <w:t>，</w:t>
      </w:r>
    </w:p>
    <w:p w14:paraId="4B619B13"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A</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C</w:t>
      </w:r>
      <w:r>
        <w:rPr>
          <w:rFonts w:ascii="Times New Roman" w:eastAsia="宋体" w:hAnsi="Times New Roman" w:cs="Times New Roman"/>
          <w:sz w:val="22"/>
        </w:rPr>
        <w:t>，</w:t>
      </w:r>
      <w:r>
        <w:rPr>
          <w:rFonts w:ascii="Times New Roman" w:eastAsia="宋体" w:hAnsi="Times New Roman" w:cs="Times New Roman"/>
          <w:sz w:val="22"/>
        </w:rPr>
        <w:tab/>
      </w:r>
      <w:r>
        <w:rPr>
          <w:rFonts w:ascii="Times New Roman" w:eastAsia="宋体" w:hAnsi="Times New Roman" w:cs="Times New Roman"/>
          <w:sz w:val="22"/>
        </w:rPr>
        <w:tab/>
      </w:r>
    </w:p>
    <w:p w14:paraId="7A86FFA4" w14:textId="77777777" w:rsidR="00D02FDC" w:rsidRDefault="00000000">
      <w:pPr>
        <w:spacing w:line="312" w:lineRule="auto"/>
        <w:ind w:leftChars="208" w:left="437"/>
        <w:rPr>
          <w:rFonts w:ascii="Times New Roman" w:eastAsia="宋体" w:hAnsi="Times New Roman" w:cs="Times New Roman"/>
          <w:sz w:val="22"/>
        </w:rPr>
      </w:pPr>
      <w:r>
        <w:rPr>
          <w:rFonts w:ascii="Times New Roman" w:eastAsia="宋体" w:hAnsi="Times New Roman" w:cs="Times New Roman"/>
          <w:sz w:val="22"/>
        </w:rPr>
        <w:t>D</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A</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B</w:t>
      </w:r>
      <w:r>
        <w:rPr>
          <w:rFonts w:ascii="Times New Roman" w:eastAsia="宋体" w:hAnsi="Times New Roman" w:cs="Times New Roman" w:hint="eastAsia"/>
          <w:sz w:val="22"/>
        </w:rPr>
        <w:t>＞</w:t>
      </w:r>
      <w:r>
        <w:rPr>
          <w:rFonts w:ascii="Times New Roman" w:eastAsia="宋体" w:hAnsi="Times New Roman" w:cs="Times New Roman" w:hint="eastAsia"/>
          <w:i/>
          <w:iCs/>
          <w:sz w:val="22"/>
        </w:rPr>
        <w:t>T</w:t>
      </w:r>
      <w:r>
        <w:rPr>
          <w:rFonts w:ascii="Times New Roman" w:eastAsia="宋体" w:hAnsi="Times New Roman" w:cs="Times New Roman" w:hint="eastAsia"/>
          <w:sz w:val="22"/>
          <w:vertAlign w:val="subscript"/>
        </w:rPr>
        <w:t>C</w:t>
      </w:r>
      <w:r>
        <w:rPr>
          <w:rFonts w:ascii="Times New Roman" w:eastAsia="宋体" w:hAnsi="Times New Roman" w:cs="Times New Roman"/>
          <w:sz w:val="22"/>
        </w:rPr>
        <w:t>，</w:t>
      </w:r>
    </w:p>
    <w:p w14:paraId="280A2B51"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C</w:t>
      </w:r>
    </w:p>
    <w:p w14:paraId="292C9C44"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30</w:t>
      </w:r>
      <w:r>
        <w:rPr>
          <w:rFonts w:ascii="宋体" w:eastAsia="宋体" w:hAnsi="宋体" w:cs="宋体" w:hint="eastAsia"/>
          <w:sz w:val="22"/>
        </w:rPr>
        <w:t>.</w:t>
      </w:r>
      <w:r>
        <w:rPr>
          <w:rFonts w:ascii="Times New Roman" w:eastAsia="宋体" w:hAnsi="Times New Roman" w:cs="Times New Roman"/>
          <w:sz w:val="22"/>
        </w:rPr>
        <w:tab/>
      </w:r>
      <w:r>
        <w:rPr>
          <w:rFonts w:ascii="Times New Roman" w:eastAsia="宋体" w:hAnsi="Times New Roman" w:cs="Times New Roman" w:hint="eastAsia"/>
          <w:sz w:val="22"/>
        </w:rPr>
        <w:t>[</w:t>
      </w:r>
      <w:r>
        <w:rPr>
          <w:rFonts w:ascii="Times New Roman" w:eastAsia="宋体" w:hAnsi="Times New Roman" w:cs="Times New Roman" w:hint="eastAsia"/>
          <w:sz w:val="22"/>
        </w:rPr>
        <w:t>选修</w:t>
      </w:r>
      <w:r>
        <w:rPr>
          <w:rFonts w:ascii="Times New Roman" w:eastAsia="宋体" w:hAnsi="Times New Roman" w:cs="Times New Roman" w:hint="eastAsia"/>
          <w:sz w:val="22"/>
        </w:rPr>
        <w:t>3-5]</w:t>
      </w:r>
      <w:r>
        <w:rPr>
          <w:rFonts w:ascii="Times New Roman" w:eastAsia="宋体" w:hAnsi="Times New Roman" w:cs="Times New Roman"/>
          <w:sz w:val="22"/>
        </w:rPr>
        <w:t>（本题共有两小题，每小题</w:t>
      </w:r>
      <w:r>
        <w:rPr>
          <w:rFonts w:ascii="Times New Roman" w:eastAsia="宋体" w:hAnsi="Times New Roman" w:cs="Times New Roman"/>
          <w:sz w:val="22"/>
        </w:rPr>
        <w:t>6</w:t>
      </w:r>
      <w:r>
        <w:rPr>
          <w:rFonts w:ascii="Times New Roman" w:eastAsia="宋体" w:hAnsi="Times New Roman" w:cs="Times New Roman"/>
          <w:sz w:val="22"/>
        </w:rPr>
        <w:t>分，共</w:t>
      </w:r>
      <w:r>
        <w:rPr>
          <w:rFonts w:ascii="Times New Roman" w:eastAsia="宋体" w:hAnsi="Times New Roman" w:cs="Times New Roman"/>
          <w:sz w:val="22"/>
        </w:rPr>
        <w:t>12</w:t>
      </w:r>
      <w:r>
        <w:rPr>
          <w:rFonts w:ascii="Times New Roman" w:eastAsia="宋体" w:hAnsi="Times New Roman" w:cs="Times New Roman"/>
          <w:sz w:val="22"/>
        </w:rPr>
        <w:t>分</w:t>
      </w:r>
      <w:r>
        <w:rPr>
          <w:rFonts w:ascii="Times New Roman" w:eastAsia="宋体" w:hAnsi="Times New Roman" w:cs="Times New Roman"/>
          <w:sz w:val="22"/>
        </w:rPr>
        <w:t>.</w:t>
      </w:r>
      <w:r>
        <w:rPr>
          <w:rFonts w:ascii="Times New Roman" w:eastAsia="宋体" w:hAnsi="Times New Roman" w:cs="Times New Roman"/>
          <w:sz w:val="22"/>
        </w:rPr>
        <w:t>每小题只有一个选项符合题意）</w:t>
      </w:r>
    </w:p>
    <w:p w14:paraId="2F73AE60"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2014</w:t>
      </w:r>
      <w:r>
        <w:rPr>
          <w:rFonts w:ascii="Times New Roman" w:eastAsia="宋体" w:hAnsi="Times New Roman" w:cs="Times New Roman"/>
          <w:sz w:val="22"/>
        </w:rPr>
        <w:t>·</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30</w:t>
      </w: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r>
        <w:rPr>
          <w:rFonts w:ascii="Times New Roman" w:eastAsia="宋体" w:hAnsi="Times New Roman" w:cs="Times New Roman"/>
          <w:sz w:val="22"/>
        </w:rPr>
        <w:t>如图所示，放射性元素镭衰变过程中释放出</w:t>
      </w:r>
      <w:bookmarkStart w:id="13" w:name="OLE_LINK15"/>
      <w:r>
        <w:rPr>
          <w:rFonts w:ascii="Times New Roman" w:eastAsia="宋体" w:hAnsi="Times New Roman" w:cs="Times New Roman"/>
          <w:sz w:val="22"/>
        </w:rPr>
        <w:t>α</w:t>
      </w:r>
      <w:bookmarkEnd w:id="13"/>
      <w:r>
        <w:rPr>
          <w:rFonts w:ascii="Times New Roman" w:eastAsia="宋体" w:hAnsi="Times New Roman" w:cs="Times New Roman" w:hint="eastAsia"/>
          <w:sz w:val="22"/>
        </w:rPr>
        <w:t>、</w:t>
      </w:r>
      <w:bookmarkStart w:id="14" w:name="OLE_LINK16"/>
      <w:r>
        <w:rPr>
          <w:rFonts w:ascii="Times New Roman" w:eastAsia="宋体" w:hAnsi="Times New Roman" w:cs="Times New Roman"/>
          <w:sz w:val="22"/>
        </w:rPr>
        <w:t>β</w:t>
      </w:r>
      <w:bookmarkEnd w:id="14"/>
      <w:r>
        <w:rPr>
          <w:rFonts w:ascii="Times New Roman" w:eastAsia="宋体" w:hAnsi="Times New Roman" w:cs="Times New Roman" w:hint="eastAsia"/>
          <w:sz w:val="22"/>
        </w:rPr>
        <w:t>、</w:t>
      </w:r>
      <w:bookmarkStart w:id="15" w:name="OLE_LINK14"/>
      <w:r>
        <w:rPr>
          <w:rFonts w:ascii="Times New Roman" w:eastAsia="宋体" w:hAnsi="Times New Roman" w:cs="Times New Roman"/>
          <w:sz w:val="22"/>
        </w:rPr>
        <w:t>γ</w:t>
      </w:r>
      <w:bookmarkEnd w:id="15"/>
      <w:r>
        <w:rPr>
          <w:rFonts w:ascii="Times New Roman" w:eastAsia="宋体" w:hAnsi="Times New Roman" w:cs="Times New Roman"/>
          <w:sz w:val="22"/>
        </w:rPr>
        <w:t>三种射线，分别进入匀强电场和匀强磁场中，下列说法正确的是</w:t>
      </w:r>
      <w:r>
        <w:rPr>
          <w:rFonts w:ascii="Times New Roman" w:eastAsia="宋体" w:hAnsi="Times New Roman" w:cs="Times New Roman" w:hint="eastAsia"/>
          <w:sz w:val="22"/>
        </w:rPr>
        <w:t>_______</w:t>
      </w:r>
      <w:r>
        <w:rPr>
          <w:rFonts w:ascii="宋体" w:eastAsia="宋体" w:hAnsi="宋体" w:cs="宋体" w:hint="eastAsia"/>
          <w:sz w:val="22"/>
        </w:rPr>
        <w:t>.(</w:t>
      </w:r>
      <w:r>
        <w:rPr>
          <w:rFonts w:ascii="Times New Roman" w:eastAsia="宋体" w:hAnsi="Times New Roman" w:cs="Times New Roman"/>
          <w:sz w:val="22"/>
        </w:rPr>
        <w:t>填选项前的字母</w:t>
      </w:r>
      <w:r>
        <w:rPr>
          <w:rFonts w:ascii="Times New Roman" w:eastAsia="宋体" w:hAnsi="Times New Roman" w:cs="Times New Roman"/>
          <w:sz w:val="22"/>
        </w:rPr>
        <w:t>)</w:t>
      </w:r>
      <w:r>
        <w:rPr>
          <w:rFonts w:ascii="Times New Roman" w:eastAsia="宋体" w:hAnsi="Times New Roman" w:cs="Times New Roman"/>
          <w:sz w:val="22"/>
        </w:rPr>
        <w:tab/>
      </w:r>
    </w:p>
    <w:p w14:paraId="03F57245"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drawing>
          <wp:anchor distT="0" distB="0" distL="114300" distR="114300" simplePos="0" relativeHeight="251662336" behindDoc="0" locked="0" layoutInCell="1" allowOverlap="1" wp14:anchorId="2538D87A" wp14:editId="10D5742D">
            <wp:simplePos x="0" y="0"/>
            <wp:positionH relativeFrom="column">
              <wp:posOffset>4389755</wp:posOffset>
            </wp:positionH>
            <wp:positionV relativeFrom="paragraph">
              <wp:posOffset>36830</wp:posOffset>
            </wp:positionV>
            <wp:extent cx="1583690" cy="971550"/>
            <wp:effectExtent l="0" t="0" r="0" b="0"/>
            <wp:wrapSquare wrapText="bothSides"/>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583690" cy="971550"/>
                    </a:xfrm>
                    <a:prstGeom prst="rect">
                      <a:avLst/>
                    </a:prstGeom>
                  </pic:spPr>
                </pic:pic>
              </a:graphicData>
            </a:graphic>
          </wp:anchor>
        </w:drawing>
      </w:r>
      <w:r>
        <w:rPr>
          <w:rFonts w:ascii="Times New Roman" w:eastAsia="宋体" w:hAnsi="Times New Roman" w:cs="Times New Roman"/>
          <w:sz w:val="22"/>
        </w:rPr>
        <w:tab/>
        <w:t>A.</w:t>
      </w:r>
      <w:r>
        <w:rPr>
          <w:rFonts w:ascii="Times New Roman" w:eastAsia="宋体" w:hAnsi="Times New Roman" w:cs="Times New Roman"/>
          <w:sz w:val="22"/>
        </w:rPr>
        <w:tab/>
      </w:r>
      <w:r>
        <w:rPr>
          <w:rFonts w:ascii="宋体" w:eastAsia="宋体" w:hAnsi="宋体" w:cs="宋体" w:hint="eastAsia"/>
          <w:sz w:val="22"/>
        </w:rPr>
        <w:t>①</w:t>
      </w:r>
      <w:r>
        <w:rPr>
          <w:rFonts w:ascii="Times New Roman" w:eastAsia="宋体" w:hAnsi="Times New Roman" w:cs="Times New Roman"/>
          <w:sz w:val="22"/>
        </w:rPr>
        <w:t>表示</w:t>
      </w:r>
      <w:r>
        <w:rPr>
          <w:rFonts w:ascii="Times New Roman" w:eastAsia="宋体" w:hAnsi="Times New Roman" w:cs="Times New Roman"/>
          <w:sz w:val="22"/>
        </w:rPr>
        <w:t>γ</w:t>
      </w:r>
      <w:r>
        <w:rPr>
          <w:rFonts w:ascii="Times New Roman" w:eastAsia="宋体" w:hAnsi="Times New Roman" w:cs="Times New Roman"/>
          <w:sz w:val="22"/>
        </w:rPr>
        <w:t>射线，</w:t>
      </w:r>
      <w:r>
        <w:rPr>
          <w:rFonts w:ascii="宋体" w:eastAsia="宋体" w:hAnsi="宋体" w:cs="宋体" w:hint="eastAsia"/>
          <w:sz w:val="22"/>
        </w:rPr>
        <w:t>③</w:t>
      </w:r>
      <w:r>
        <w:rPr>
          <w:rFonts w:ascii="Times New Roman" w:eastAsia="宋体" w:hAnsi="Times New Roman" w:cs="Times New Roman"/>
          <w:sz w:val="22"/>
        </w:rPr>
        <w:t>表示</w:t>
      </w:r>
      <w:r>
        <w:rPr>
          <w:rFonts w:ascii="Times New Roman" w:eastAsia="宋体" w:hAnsi="Times New Roman" w:cs="Times New Roman"/>
          <w:sz w:val="22"/>
        </w:rPr>
        <w:t>α</w:t>
      </w:r>
      <w:r>
        <w:rPr>
          <w:rFonts w:ascii="Times New Roman" w:eastAsia="宋体" w:hAnsi="Times New Roman" w:cs="Times New Roman"/>
          <w:sz w:val="22"/>
        </w:rPr>
        <w:t>射线</w:t>
      </w:r>
    </w:p>
    <w:p w14:paraId="7A2D68ED"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B.</w:t>
      </w:r>
      <w:r>
        <w:rPr>
          <w:rFonts w:ascii="Times New Roman" w:eastAsia="宋体" w:hAnsi="Times New Roman" w:cs="Times New Roman"/>
          <w:sz w:val="22"/>
        </w:rPr>
        <w:tab/>
      </w:r>
      <w:r>
        <w:rPr>
          <w:rFonts w:ascii="宋体" w:eastAsia="宋体" w:hAnsi="宋体" w:cs="宋体" w:hint="eastAsia"/>
          <w:sz w:val="22"/>
        </w:rPr>
        <w:t>②</w:t>
      </w:r>
      <w:r>
        <w:rPr>
          <w:rFonts w:ascii="Times New Roman" w:eastAsia="宋体" w:hAnsi="Times New Roman" w:cs="Times New Roman"/>
          <w:sz w:val="22"/>
        </w:rPr>
        <w:t>表示</w:t>
      </w:r>
      <w:r>
        <w:rPr>
          <w:rFonts w:ascii="Times New Roman" w:eastAsia="宋体" w:hAnsi="Times New Roman" w:cs="Times New Roman"/>
          <w:sz w:val="22"/>
        </w:rPr>
        <w:t>β</w:t>
      </w:r>
      <w:r>
        <w:rPr>
          <w:rFonts w:ascii="Times New Roman" w:eastAsia="宋体" w:hAnsi="Times New Roman" w:cs="Times New Roman"/>
          <w:sz w:val="22"/>
        </w:rPr>
        <w:t>射线，</w:t>
      </w:r>
      <w:r>
        <w:rPr>
          <w:rFonts w:ascii="宋体" w:eastAsia="宋体" w:hAnsi="宋体" w:cs="宋体" w:hint="eastAsia"/>
          <w:sz w:val="22"/>
        </w:rPr>
        <w:t>③</w:t>
      </w:r>
      <w:r>
        <w:rPr>
          <w:rFonts w:ascii="Times New Roman" w:eastAsia="宋体" w:hAnsi="Times New Roman" w:cs="Times New Roman"/>
          <w:sz w:val="22"/>
        </w:rPr>
        <w:t>表示</w:t>
      </w:r>
      <w:r>
        <w:rPr>
          <w:rFonts w:ascii="Times New Roman" w:eastAsia="宋体" w:hAnsi="Times New Roman" w:cs="Times New Roman"/>
          <w:sz w:val="22"/>
        </w:rPr>
        <w:t>α</w:t>
      </w:r>
      <w:r>
        <w:rPr>
          <w:rFonts w:ascii="Times New Roman" w:eastAsia="宋体" w:hAnsi="Times New Roman" w:cs="Times New Roman"/>
          <w:sz w:val="22"/>
        </w:rPr>
        <w:t>射线</w:t>
      </w:r>
    </w:p>
    <w:p w14:paraId="3B1F3E37"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Times New Roman" w:eastAsia="宋体" w:hAnsi="Times New Roman" w:cs="Times New Roman"/>
          <w:sz w:val="22"/>
        </w:rPr>
        <w:tab/>
      </w:r>
      <w:r>
        <w:rPr>
          <w:rFonts w:ascii="宋体" w:eastAsia="宋体" w:hAnsi="宋体" w:cs="宋体" w:hint="eastAsia"/>
          <w:sz w:val="22"/>
        </w:rPr>
        <w:t>④</w:t>
      </w:r>
      <w:r>
        <w:rPr>
          <w:rFonts w:ascii="Times New Roman" w:eastAsia="宋体" w:hAnsi="Times New Roman" w:cs="Times New Roman"/>
          <w:sz w:val="22"/>
        </w:rPr>
        <w:t>表示</w:t>
      </w:r>
      <w:r>
        <w:rPr>
          <w:rFonts w:ascii="Times New Roman" w:eastAsia="宋体" w:hAnsi="Times New Roman" w:cs="Times New Roman"/>
          <w:sz w:val="22"/>
        </w:rPr>
        <w:t>α</w:t>
      </w:r>
      <w:r>
        <w:rPr>
          <w:rFonts w:ascii="Times New Roman" w:eastAsia="宋体" w:hAnsi="Times New Roman" w:cs="Times New Roman"/>
          <w:sz w:val="22"/>
        </w:rPr>
        <w:t>射线，</w:t>
      </w:r>
      <w:r>
        <w:rPr>
          <w:rFonts w:ascii="宋体" w:eastAsia="宋体" w:hAnsi="宋体" w:cs="宋体" w:hint="eastAsia"/>
          <w:sz w:val="22"/>
        </w:rPr>
        <w:t>⑤</w:t>
      </w:r>
      <w:r>
        <w:rPr>
          <w:rFonts w:ascii="Times New Roman" w:eastAsia="宋体" w:hAnsi="Times New Roman" w:cs="Times New Roman"/>
          <w:sz w:val="22"/>
        </w:rPr>
        <w:t>表示</w:t>
      </w:r>
      <w:r>
        <w:rPr>
          <w:rFonts w:ascii="Times New Roman" w:eastAsia="宋体" w:hAnsi="Times New Roman" w:cs="Times New Roman"/>
          <w:sz w:val="22"/>
        </w:rPr>
        <w:t>γ</w:t>
      </w:r>
      <w:r>
        <w:rPr>
          <w:rFonts w:ascii="Times New Roman" w:eastAsia="宋体" w:hAnsi="Times New Roman" w:cs="Times New Roman"/>
          <w:sz w:val="22"/>
        </w:rPr>
        <w:t>射线</w:t>
      </w:r>
    </w:p>
    <w:p w14:paraId="38A29009"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D.</w:t>
      </w:r>
      <w:r>
        <w:rPr>
          <w:rFonts w:ascii="Times New Roman" w:eastAsia="宋体" w:hAnsi="Times New Roman" w:cs="Times New Roman"/>
          <w:sz w:val="22"/>
        </w:rPr>
        <w:tab/>
      </w:r>
      <w:r>
        <w:rPr>
          <w:rFonts w:ascii="宋体" w:eastAsia="宋体" w:hAnsi="宋体" w:cs="宋体" w:hint="eastAsia"/>
          <w:sz w:val="22"/>
        </w:rPr>
        <w:t>⑤</w:t>
      </w:r>
      <w:r>
        <w:rPr>
          <w:rFonts w:ascii="Times New Roman" w:eastAsia="宋体" w:hAnsi="Times New Roman" w:cs="Times New Roman"/>
          <w:sz w:val="22"/>
        </w:rPr>
        <w:t>表示</w:t>
      </w:r>
      <w:r>
        <w:rPr>
          <w:rFonts w:ascii="Times New Roman" w:eastAsia="宋体" w:hAnsi="Times New Roman" w:cs="Times New Roman"/>
          <w:sz w:val="22"/>
        </w:rPr>
        <w:t>β</w:t>
      </w:r>
      <w:r>
        <w:rPr>
          <w:rFonts w:ascii="Times New Roman" w:eastAsia="宋体" w:hAnsi="Times New Roman" w:cs="Times New Roman"/>
          <w:sz w:val="22"/>
        </w:rPr>
        <w:t>射线，</w:t>
      </w:r>
      <w:r>
        <w:rPr>
          <w:rFonts w:ascii="宋体" w:eastAsia="宋体" w:hAnsi="宋体" w:cs="宋体" w:hint="eastAsia"/>
          <w:sz w:val="22"/>
        </w:rPr>
        <w:t>⑥</w:t>
      </w:r>
      <w:r>
        <w:rPr>
          <w:rFonts w:ascii="Times New Roman" w:eastAsia="宋体" w:hAnsi="Times New Roman" w:cs="Times New Roman"/>
          <w:sz w:val="22"/>
        </w:rPr>
        <w:t>表示</w:t>
      </w:r>
      <w:r>
        <w:rPr>
          <w:rFonts w:ascii="Times New Roman" w:eastAsia="宋体" w:hAnsi="Times New Roman" w:cs="Times New Roman"/>
          <w:sz w:val="22"/>
        </w:rPr>
        <w:t>α</w:t>
      </w:r>
      <w:r>
        <w:rPr>
          <w:rFonts w:ascii="Times New Roman" w:eastAsia="宋体" w:hAnsi="Times New Roman" w:cs="Times New Roman"/>
          <w:sz w:val="22"/>
        </w:rPr>
        <w:t>射线</w:t>
      </w:r>
    </w:p>
    <w:p w14:paraId="4F7C6AC2" w14:textId="77777777" w:rsidR="00D02FDC" w:rsidRDefault="00000000">
      <w:pPr>
        <w:spacing w:line="312" w:lineRule="auto"/>
        <w:ind w:leftChars="104" w:left="438" w:hangingChars="100" w:hanging="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C</w:t>
      </w:r>
    </w:p>
    <w:p w14:paraId="731864DF"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2014</w:t>
      </w:r>
      <w:r>
        <w:rPr>
          <w:rFonts w:ascii="Times New Roman" w:eastAsia="宋体" w:hAnsi="Times New Roman" w:cs="Times New Roman"/>
          <w:sz w:val="22"/>
        </w:rPr>
        <w:t>·</w:t>
      </w:r>
      <w:r>
        <w:rPr>
          <w:rFonts w:ascii="Times New Roman" w:eastAsia="宋体" w:hAnsi="Times New Roman" w:cs="Times New Roman"/>
          <w:sz w:val="22"/>
        </w:rPr>
        <w:t>福建</w:t>
      </w:r>
      <w:r>
        <w:rPr>
          <w:rFonts w:ascii="Times New Roman" w:eastAsia="宋体" w:hAnsi="Times New Roman" w:cs="Times New Roman"/>
          <w:sz w:val="22"/>
        </w:rPr>
        <w:t>·</w:t>
      </w:r>
      <w:r>
        <w:rPr>
          <w:rFonts w:ascii="Times New Roman" w:eastAsia="宋体" w:hAnsi="Times New Roman" w:cs="Times New Roman" w:hint="eastAsia"/>
          <w:sz w:val="22"/>
        </w:rPr>
        <w:t>30</w:t>
      </w: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r>
        <w:rPr>
          <w:rFonts w:ascii="Times New Roman" w:eastAsia="宋体" w:hAnsi="Times New Roman" w:cs="Times New Roman"/>
          <w:sz w:val="22"/>
        </w:rPr>
        <w:t>一枚火箭搭载着卫星以速率</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0</w:t>
      </w:r>
      <w:r>
        <w:rPr>
          <w:rFonts w:ascii="Times New Roman" w:eastAsia="宋体" w:hAnsi="Times New Roman" w:cs="Times New Roman"/>
          <w:sz w:val="22"/>
        </w:rPr>
        <w:t>进入太空预定位置，由控制系统使箭体与卫星分离</w:t>
      </w:r>
      <w:r>
        <w:rPr>
          <w:rFonts w:ascii="Times New Roman" w:eastAsia="宋体" w:hAnsi="Times New Roman" w:cs="Times New Roman"/>
          <w:sz w:val="22"/>
        </w:rPr>
        <w:t>.</w:t>
      </w:r>
      <w:r>
        <w:rPr>
          <w:rFonts w:ascii="Times New Roman" w:eastAsia="宋体" w:hAnsi="Times New Roman" w:cs="Times New Roman"/>
          <w:sz w:val="22"/>
        </w:rPr>
        <w:t>已知前部分的卫星质量为</w:t>
      </w:r>
      <w:r>
        <w:rPr>
          <w:rFonts w:ascii="Times New Roman" w:eastAsia="宋体" w:hAnsi="Times New Roman" w:cs="Times New Roman" w:hint="eastAsia"/>
          <w:i/>
          <w:iCs/>
          <w:sz w:val="22"/>
        </w:rPr>
        <w:t>m</w:t>
      </w:r>
      <w:r>
        <w:rPr>
          <w:rFonts w:ascii="Times New Roman" w:eastAsia="宋体" w:hAnsi="Times New Roman" w:cs="Times New Roman" w:hint="eastAsia"/>
          <w:sz w:val="22"/>
          <w:vertAlign w:val="subscript"/>
        </w:rPr>
        <w:t>1</w:t>
      </w:r>
      <w:r>
        <w:rPr>
          <w:rFonts w:ascii="Times New Roman" w:eastAsia="宋体" w:hAnsi="Times New Roman" w:cs="Times New Roman"/>
          <w:sz w:val="22"/>
        </w:rPr>
        <w:t>，后部分的箭体质量为</w:t>
      </w:r>
      <w:r>
        <w:rPr>
          <w:rFonts w:ascii="Times New Roman" w:eastAsia="宋体" w:hAnsi="Times New Roman" w:cs="Times New Roman" w:hint="eastAsia"/>
          <w:i/>
          <w:iCs/>
          <w:sz w:val="22"/>
        </w:rPr>
        <w:t>m</w:t>
      </w:r>
      <w:r>
        <w:rPr>
          <w:rFonts w:ascii="Times New Roman" w:eastAsia="宋体" w:hAnsi="Times New Roman" w:cs="Times New Roman" w:hint="eastAsia"/>
          <w:sz w:val="22"/>
          <w:vertAlign w:val="subscript"/>
        </w:rPr>
        <w:t>2</w:t>
      </w:r>
      <w:r>
        <w:rPr>
          <w:rFonts w:ascii="Times New Roman" w:eastAsia="宋体" w:hAnsi="Times New Roman" w:cs="Times New Roman"/>
          <w:sz w:val="22"/>
        </w:rPr>
        <w:t>，分离后箭体以速率</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沿火箭原方向飞行，若忽略空气阻力及分离前后系统质量的变化，则分离后卫星的速率</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1</w:t>
      </w:r>
      <w:r>
        <w:rPr>
          <w:rFonts w:ascii="Times New Roman" w:eastAsia="宋体" w:hAnsi="Times New Roman" w:cs="Times New Roman"/>
          <w:sz w:val="22"/>
        </w:rPr>
        <w:t>为</w:t>
      </w:r>
      <w:r>
        <w:rPr>
          <w:rFonts w:ascii="Times New Roman" w:eastAsia="宋体" w:hAnsi="Times New Roman" w:cs="Times New Roman" w:hint="eastAsia"/>
          <w:sz w:val="22"/>
        </w:rPr>
        <w:t>_______</w:t>
      </w:r>
      <w:r>
        <w:rPr>
          <w:rFonts w:ascii="宋体" w:eastAsia="宋体" w:hAnsi="宋体" w:cs="宋体" w:hint="eastAsia"/>
          <w:sz w:val="22"/>
        </w:rPr>
        <w:t>.</w:t>
      </w:r>
      <w:r>
        <w:rPr>
          <w:rFonts w:ascii="Times New Roman" w:eastAsia="宋体" w:hAnsi="Times New Roman" w:cs="Times New Roman"/>
          <w:sz w:val="22"/>
        </w:rPr>
        <w:t>(</w:t>
      </w:r>
      <w:r>
        <w:rPr>
          <w:rFonts w:ascii="Times New Roman" w:eastAsia="宋体" w:hAnsi="Times New Roman" w:cs="Times New Roman"/>
          <w:sz w:val="22"/>
        </w:rPr>
        <w:t>填选项前的字母</w:t>
      </w:r>
      <w:r>
        <w:rPr>
          <w:rFonts w:ascii="Times New Roman" w:eastAsia="宋体" w:hAnsi="Times New Roman" w:cs="Times New Roman"/>
          <w:sz w:val="22"/>
        </w:rPr>
        <w:t>)</w:t>
      </w:r>
    </w:p>
    <w:p w14:paraId="09E2BB65"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noProof/>
          <w:sz w:val="22"/>
        </w:rPr>
        <w:lastRenderedPageBreak/>
        <w:drawing>
          <wp:anchor distT="0" distB="0" distL="114300" distR="114300" simplePos="0" relativeHeight="251663360" behindDoc="0" locked="0" layoutInCell="1" allowOverlap="1" wp14:anchorId="67D68A22" wp14:editId="2C7E2580">
            <wp:simplePos x="0" y="0"/>
            <wp:positionH relativeFrom="column">
              <wp:posOffset>3916045</wp:posOffset>
            </wp:positionH>
            <wp:positionV relativeFrom="paragraph">
              <wp:posOffset>132080</wp:posOffset>
            </wp:positionV>
            <wp:extent cx="1831340" cy="345440"/>
            <wp:effectExtent l="0" t="0" r="0" b="0"/>
            <wp:wrapSquare wrapText="bothSides"/>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831340" cy="345440"/>
                    </a:xfrm>
                    <a:prstGeom prst="rect">
                      <a:avLst/>
                    </a:prstGeom>
                  </pic:spPr>
                </pic:pic>
              </a:graphicData>
            </a:graphic>
          </wp:anchor>
        </w:drawing>
      </w:r>
      <w:r>
        <w:rPr>
          <w:rFonts w:ascii="Times New Roman" w:eastAsia="宋体" w:hAnsi="Times New Roman" w:cs="Times New Roman"/>
          <w:sz w:val="22"/>
        </w:rPr>
        <w:tab/>
        <w:t>A.</w:t>
      </w:r>
      <w:bookmarkStart w:id="16" w:name="OLE_LINK17"/>
      <w:r>
        <w:rPr>
          <w:rFonts w:ascii="Times New Roman" w:eastAsia="宋体" w:hAnsi="Times New Roman" w:cs="Times New Roman"/>
          <w:sz w:val="22"/>
        </w:rPr>
        <w:tab/>
      </w:r>
      <w:r>
        <w:rPr>
          <w:rFonts w:ascii="Book Antiqua" w:eastAsia="宋体" w:hAnsi="Book Antiqua" w:cs="Times New Roman"/>
          <w:i/>
          <w:iCs/>
          <w:sz w:val="22"/>
        </w:rPr>
        <w:t>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w:t>
      </w:r>
      <w:r>
        <w:rPr>
          <w:rFonts w:ascii="Book Antiqua" w:eastAsia="宋体" w:hAnsi="Book Antiqua" w:cs="Times New Roman"/>
          <w:i/>
          <w:iCs/>
          <w:sz w:val="22"/>
        </w:rPr>
        <w:t>v</w:t>
      </w:r>
      <w:bookmarkEnd w:id="16"/>
      <w:r>
        <w:rPr>
          <w:rFonts w:ascii="Times New Roman" w:eastAsia="宋体" w:hAnsi="Times New Roman" w:cs="Times New Roman" w:hint="eastAsia"/>
          <w:sz w:val="22"/>
          <w:vertAlign w:val="subscript"/>
        </w:rPr>
        <w:t>2</w:t>
      </w:r>
      <w:r>
        <w:rPr>
          <w:rFonts w:ascii="Times New Roman" w:eastAsia="宋体" w:hAnsi="Times New Roman" w:cs="Times New Roman"/>
          <w:sz w:val="22"/>
          <w:vertAlign w:val="subscript"/>
        </w:rPr>
        <w:tab/>
      </w:r>
      <w:r>
        <w:rPr>
          <w:rFonts w:ascii="Times New Roman" w:eastAsia="宋体" w:hAnsi="Times New Roman" w:cs="Times New Roman"/>
          <w:sz w:val="22"/>
          <w:vertAlign w:val="subscript"/>
        </w:rPr>
        <w:tab/>
      </w:r>
      <w:r>
        <w:rPr>
          <w:rFonts w:ascii="Times New Roman" w:eastAsia="宋体" w:hAnsi="Times New Roman" w:cs="Times New Roman"/>
          <w:sz w:val="22"/>
          <w:vertAlign w:val="subscript"/>
        </w:rPr>
        <w:tab/>
      </w:r>
      <w:r>
        <w:rPr>
          <w:rFonts w:ascii="Times New Roman" w:eastAsia="宋体" w:hAnsi="Times New Roman" w:cs="Times New Roman"/>
          <w:sz w:val="22"/>
        </w:rPr>
        <w:t>B.</w:t>
      </w:r>
      <w:r>
        <w:rPr>
          <w:rFonts w:ascii="Times New Roman" w:eastAsia="宋体" w:hAnsi="Times New Roman" w:cs="Times New Roman"/>
          <w:sz w:val="22"/>
        </w:rPr>
        <w:tab/>
      </w:r>
      <w:r>
        <w:rPr>
          <w:rFonts w:ascii="Book Antiqua" w:eastAsia="宋体" w:hAnsi="Book Antiqua" w:cs="Times New Roman"/>
          <w:i/>
          <w:iCs/>
          <w:sz w:val="22"/>
        </w:rPr>
        <w:t>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2</w:t>
      </w:r>
    </w:p>
    <w:p w14:paraId="5A3BD93F" w14:textId="77777777" w:rsidR="00D02FDC" w:rsidRDefault="00000000">
      <w:pPr>
        <w:spacing w:line="312" w:lineRule="auto"/>
        <w:ind w:left="440" w:hangingChars="200" w:hanging="440"/>
        <w:rPr>
          <w:rFonts w:ascii="Times New Roman" w:eastAsia="宋体" w:hAnsi="Times New Roman" w:cs="Times New Roman"/>
          <w:sz w:val="22"/>
        </w:rPr>
      </w:pPr>
      <w:r>
        <w:rPr>
          <w:rFonts w:ascii="Times New Roman" w:eastAsia="宋体" w:hAnsi="Times New Roman" w:cs="Times New Roman"/>
          <w:sz w:val="22"/>
        </w:rPr>
        <w:tab/>
        <w:t>C.</w:t>
      </w:r>
      <w:r>
        <w:rPr>
          <w:rFonts w:ascii="Times New Roman" w:eastAsia="宋体" w:hAnsi="Times New Roman" w:cs="Times New Roman"/>
          <w:sz w:val="22"/>
        </w:rPr>
        <w:tab/>
      </w:r>
      <w:r>
        <w:rPr>
          <w:rFonts w:ascii="Book Antiqua" w:eastAsia="宋体" w:hAnsi="Book Antiqua" w:cs="Times New Roman"/>
          <w:i/>
          <w:iCs/>
          <w:sz w:val="22"/>
        </w:rPr>
        <w:t>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w:t>
      </w:r>
      <w:r>
        <w:rPr>
          <w:rFonts w:ascii="Times New Roman" w:eastAsia="宋体" w:hAnsi="Times New Roman" w:cs="Times New Roman"/>
          <w:sz w:val="22"/>
        </w:rPr>
        <w:fldChar w:fldCharType="begin"/>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eq</w:instrText>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\f(</w:instrText>
      </w:r>
      <w:r>
        <w:rPr>
          <w:rFonts w:ascii="Times New Roman" w:eastAsia="宋体" w:hAnsi="Times New Roman" w:cs="Times New Roman" w:hint="eastAsia"/>
          <w:i/>
          <w:iCs/>
          <w:sz w:val="22"/>
        </w:rPr>
        <w:instrText>m</w:instrText>
      </w:r>
      <w:r>
        <w:rPr>
          <w:rFonts w:ascii="Times New Roman" w:eastAsia="宋体" w:hAnsi="Times New Roman" w:cs="Times New Roman" w:hint="eastAsia"/>
          <w:sz w:val="22"/>
          <w:vertAlign w:val="subscript"/>
        </w:rPr>
        <w:instrText>2</w:instrText>
      </w:r>
      <w:r>
        <w:rPr>
          <w:rFonts w:ascii="Times New Roman" w:eastAsia="宋体" w:hAnsi="Times New Roman" w:cs="Times New Roman" w:hint="eastAsia"/>
          <w:sz w:val="22"/>
        </w:rPr>
        <w:instrText>,</w:instrText>
      </w:r>
      <w:r>
        <w:rPr>
          <w:rFonts w:ascii="Times New Roman" w:eastAsia="宋体" w:hAnsi="Times New Roman" w:cs="Times New Roman" w:hint="eastAsia"/>
          <w:i/>
          <w:iCs/>
          <w:sz w:val="22"/>
        </w:rPr>
        <w:instrText xml:space="preserve"> m</w:instrText>
      </w:r>
      <w:r>
        <w:rPr>
          <w:rFonts w:ascii="Times New Roman" w:eastAsia="宋体" w:hAnsi="Times New Roman" w:cs="Times New Roman" w:hint="eastAsia"/>
          <w:sz w:val="22"/>
          <w:vertAlign w:val="subscript"/>
        </w:rPr>
        <w:instrText>1</w:instrText>
      </w:r>
      <w:r>
        <w:rPr>
          <w:rFonts w:ascii="Times New Roman" w:eastAsia="宋体" w:hAnsi="Times New Roman" w:cs="Times New Roman" w:hint="eastAsia"/>
          <w:sz w:val="22"/>
        </w:rPr>
        <w:instrText>)</w:instrText>
      </w:r>
      <w:r>
        <w:rPr>
          <w:rFonts w:ascii="Times New Roman" w:eastAsia="宋体" w:hAnsi="Times New Roman" w:cs="Times New Roman"/>
          <w:sz w:val="22"/>
        </w:rPr>
        <w:fldChar w:fldCharType="end"/>
      </w:r>
      <w:r>
        <w:rPr>
          <w:rFonts w:ascii="Book Antiqua" w:eastAsia="宋体" w:hAnsi="Book Antiqua" w:cs="Times New Roman"/>
          <w:i/>
          <w:iCs/>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sz w:val="22"/>
        </w:rPr>
        <w:tab/>
      </w:r>
      <w:r>
        <w:rPr>
          <w:rFonts w:ascii="Times New Roman" w:eastAsia="宋体" w:hAnsi="Times New Roman" w:cs="Times New Roman"/>
          <w:sz w:val="22"/>
        </w:rPr>
        <w:tab/>
        <w:t>D.</w:t>
      </w:r>
      <w:r>
        <w:rPr>
          <w:rFonts w:ascii="Times New Roman" w:eastAsia="宋体" w:hAnsi="Times New Roman" w:cs="Times New Roman"/>
          <w:sz w:val="22"/>
        </w:rPr>
        <w:tab/>
      </w:r>
      <w:r>
        <w:rPr>
          <w:rFonts w:ascii="Book Antiqua" w:eastAsia="宋体" w:hAnsi="Book Antiqua" w:cs="Times New Roman"/>
          <w:i/>
          <w:iCs/>
          <w:sz w:val="22"/>
        </w:rPr>
        <w:t>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w:t>
      </w:r>
      <w:r>
        <w:rPr>
          <w:rFonts w:ascii="Times New Roman" w:eastAsia="宋体" w:hAnsi="Times New Roman" w:cs="Times New Roman"/>
          <w:sz w:val="22"/>
        </w:rPr>
        <w:fldChar w:fldCharType="begin"/>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eq</w:instrText>
      </w:r>
      <w:r>
        <w:rPr>
          <w:rFonts w:ascii="Times New Roman" w:eastAsia="宋体" w:hAnsi="Times New Roman" w:cs="Times New Roman"/>
          <w:sz w:val="22"/>
        </w:rPr>
        <w:instrText xml:space="preserve"> </w:instrText>
      </w:r>
      <w:r>
        <w:rPr>
          <w:rFonts w:ascii="Times New Roman" w:eastAsia="宋体" w:hAnsi="Times New Roman" w:cs="Times New Roman" w:hint="eastAsia"/>
          <w:sz w:val="22"/>
        </w:rPr>
        <w:instrText>\f(</w:instrText>
      </w:r>
      <w:r>
        <w:rPr>
          <w:rFonts w:ascii="Times New Roman" w:eastAsia="宋体" w:hAnsi="Times New Roman" w:cs="Times New Roman" w:hint="eastAsia"/>
          <w:i/>
          <w:iCs/>
          <w:sz w:val="22"/>
        </w:rPr>
        <w:instrText>m</w:instrText>
      </w:r>
      <w:r>
        <w:rPr>
          <w:rFonts w:ascii="Times New Roman" w:eastAsia="宋体" w:hAnsi="Times New Roman" w:cs="Times New Roman" w:hint="eastAsia"/>
          <w:sz w:val="22"/>
          <w:vertAlign w:val="subscript"/>
        </w:rPr>
        <w:instrText>2</w:instrText>
      </w:r>
      <w:r>
        <w:rPr>
          <w:rFonts w:ascii="Times New Roman" w:eastAsia="宋体" w:hAnsi="Times New Roman" w:cs="Times New Roman" w:hint="eastAsia"/>
          <w:sz w:val="22"/>
        </w:rPr>
        <w:instrText>,</w:instrText>
      </w:r>
      <w:r>
        <w:rPr>
          <w:rFonts w:ascii="Times New Roman" w:eastAsia="宋体" w:hAnsi="Times New Roman" w:cs="Times New Roman" w:hint="eastAsia"/>
          <w:i/>
          <w:iCs/>
          <w:sz w:val="22"/>
        </w:rPr>
        <w:instrText xml:space="preserve"> m</w:instrText>
      </w:r>
      <w:r>
        <w:rPr>
          <w:rFonts w:ascii="Times New Roman" w:eastAsia="宋体" w:hAnsi="Times New Roman" w:cs="Times New Roman" w:hint="eastAsia"/>
          <w:sz w:val="22"/>
          <w:vertAlign w:val="subscript"/>
        </w:rPr>
        <w:instrText>1</w:instrText>
      </w:r>
      <w:r>
        <w:rPr>
          <w:rFonts w:ascii="Times New Roman" w:eastAsia="宋体" w:hAnsi="Times New Roman" w:cs="Times New Roman" w:hint="eastAsia"/>
          <w:sz w:val="22"/>
        </w:rPr>
        <w:instrText>)</w:instrText>
      </w:r>
      <w:r>
        <w:rPr>
          <w:rFonts w:ascii="Times New Roman" w:eastAsia="宋体" w:hAnsi="Times New Roman" w:cs="Times New Roman"/>
          <w:sz w:val="22"/>
        </w:rPr>
        <w:fldChar w:fldCharType="end"/>
      </w:r>
      <w:r>
        <w:rPr>
          <w:rFonts w:ascii="Book Antiqua" w:eastAsia="宋体" w:hAnsi="Book Antiqua" w:cs="Times New Roman" w:hint="eastAsia"/>
          <w:i/>
          <w:iCs/>
          <w:sz w:val="22"/>
        </w:rPr>
        <w:t>(</w:t>
      </w:r>
      <w:r>
        <w:rPr>
          <w:rFonts w:ascii="Book Antiqua" w:eastAsia="宋体" w:hAnsi="Book Antiqua" w:cs="Times New Roman"/>
          <w:i/>
          <w:iCs/>
          <w:sz w:val="22"/>
        </w:rPr>
        <w:t xml:space="preserve"> v</w:t>
      </w:r>
      <w:r>
        <w:rPr>
          <w:rFonts w:ascii="Times New Roman" w:eastAsia="宋体" w:hAnsi="Times New Roman" w:cs="Times New Roman" w:hint="eastAsia"/>
          <w:sz w:val="22"/>
          <w:vertAlign w:val="subscript"/>
        </w:rPr>
        <w:t>0</w:t>
      </w:r>
      <w:r>
        <w:rPr>
          <w:rFonts w:ascii="Times New Roman" w:eastAsia="宋体" w:hAnsi="Times New Roman" w:cs="Times New Roman" w:hint="eastAsia"/>
          <w:sz w:val="22"/>
        </w:rPr>
        <w:t>－</w:t>
      </w:r>
      <w:r>
        <w:rPr>
          <w:rFonts w:ascii="Book Antiqua" w:eastAsia="宋体" w:hAnsi="Book Antiqua" w:cs="Times New Roman"/>
          <w:i/>
          <w:iCs/>
          <w:sz w:val="22"/>
        </w:rPr>
        <w:t>v</w:t>
      </w:r>
      <w:r>
        <w:rPr>
          <w:rFonts w:ascii="Times New Roman" w:eastAsia="宋体" w:hAnsi="Times New Roman" w:cs="Times New Roman" w:hint="eastAsia"/>
          <w:sz w:val="22"/>
          <w:vertAlign w:val="subscript"/>
        </w:rPr>
        <w:t>2</w:t>
      </w:r>
      <w:r>
        <w:rPr>
          <w:rFonts w:ascii="Times New Roman" w:eastAsia="宋体" w:hAnsi="Times New Roman" w:cs="Times New Roman" w:hint="eastAsia"/>
          <w:sz w:val="22"/>
        </w:rPr>
        <w:t>)</w:t>
      </w:r>
    </w:p>
    <w:p w14:paraId="450A31A2" w14:textId="77777777" w:rsidR="00D02FDC" w:rsidRDefault="00000000">
      <w:pPr>
        <w:spacing w:line="312" w:lineRule="auto"/>
        <w:ind w:firstLineChars="100" w:firstLine="220"/>
        <w:rPr>
          <w:rFonts w:ascii="Times New Roman" w:eastAsia="宋体" w:hAnsi="Times New Roman" w:cs="Times New Roman"/>
          <w:sz w:val="22"/>
        </w:rPr>
      </w:pPr>
      <w:r>
        <w:rPr>
          <w:rFonts w:ascii="Times New Roman" w:eastAsia="宋体" w:hAnsi="Times New Roman" w:cs="Times New Roman" w:hint="eastAsia"/>
          <w:sz w:val="22"/>
        </w:rPr>
        <w:t>【答案】</w:t>
      </w:r>
      <w:r>
        <w:rPr>
          <w:rFonts w:ascii="Times New Roman" w:eastAsia="宋体" w:hAnsi="Times New Roman" w:cs="Times New Roman" w:hint="eastAsia"/>
          <w:sz w:val="22"/>
        </w:rPr>
        <w:t>D</w:t>
      </w:r>
    </w:p>
    <w:sectPr w:rsidR="00D02FDC">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2F78CA"/>
    <w:multiLevelType w:val="singleLevel"/>
    <w:tmpl w:val="AB2F78CA"/>
    <w:lvl w:ilvl="0">
      <w:start w:val="22"/>
      <w:numFmt w:val="decimal"/>
      <w:suff w:val="space"/>
      <w:lvlText w:val="%1."/>
      <w:lvlJc w:val="left"/>
    </w:lvl>
  </w:abstractNum>
  <w:num w:numId="1" w16cid:durableId="34860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FhOTAzMWQ3NWY5YjlhOWI4ZGYzZGVkODFhZTQ4MzAifQ=="/>
  </w:docVars>
  <w:rsids>
    <w:rsidRoot w:val="00A56C9E"/>
    <w:rsid w:val="00011FA8"/>
    <w:rsid w:val="00031DA1"/>
    <w:rsid w:val="00043222"/>
    <w:rsid w:val="00057D9B"/>
    <w:rsid w:val="000A0045"/>
    <w:rsid w:val="000B4BF4"/>
    <w:rsid w:val="000D20D7"/>
    <w:rsid w:val="000D3E3B"/>
    <w:rsid w:val="000E63DC"/>
    <w:rsid w:val="000E7744"/>
    <w:rsid w:val="000F0C3C"/>
    <w:rsid w:val="00123324"/>
    <w:rsid w:val="00126762"/>
    <w:rsid w:val="00135839"/>
    <w:rsid w:val="00152B6A"/>
    <w:rsid w:val="00154CF9"/>
    <w:rsid w:val="00172E9B"/>
    <w:rsid w:val="0019475E"/>
    <w:rsid w:val="001971B1"/>
    <w:rsid w:val="001B56CA"/>
    <w:rsid w:val="002107C5"/>
    <w:rsid w:val="0022624A"/>
    <w:rsid w:val="00236E85"/>
    <w:rsid w:val="00253943"/>
    <w:rsid w:val="00261C0C"/>
    <w:rsid w:val="0029619F"/>
    <w:rsid w:val="002A0D6E"/>
    <w:rsid w:val="002C743C"/>
    <w:rsid w:val="002D0417"/>
    <w:rsid w:val="00310267"/>
    <w:rsid w:val="00366FF2"/>
    <w:rsid w:val="00376F5F"/>
    <w:rsid w:val="003A7C9C"/>
    <w:rsid w:val="003E53BF"/>
    <w:rsid w:val="003F2CBC"/>
    <w:rsid w:val="003F7C13"/>
    <w:rsid w:val="00410CE8"/>
    <w:rsid w:val="00434495"/>
    <w:rsid w:val="004428FE"/>
    <w:rsid w:val="00445F85"/>
    <w:rsid w:val="0045368A"/>
    <w:rsid w:val="004701C3"/>
    <w:rsid w:val="00472A4E"/>
    <w:rsid w:val="00477286"/>
    <w:rsid w:val="004871CD"/>
    <w:rsid w:val="004D4897"/>
    <w:rsid w:val="004D53E2"/>
    <w:rsid w:val="004F3857"/>
    <w:rsid w:val="004F440A"/>
    <w:rsid w:val="00515BE3"/>
    <w:rsid w:val="00526D39"/>
    <w:rsid w:val="0055231B"/>
    <w:rsid w:val="00575B5B"/>
    <w:rsid w:val="005B7980"/>
    <w:rsid w:val="005D1663"/>
    <w:rsid w:val="005D5E2E"/>
    <w:rsid w:val="005E2E32"/>
    <w:rsid w:val="00603D04"/>
    <w:rsid w:val="006230B0"/>
    <w:rsid w:val="00642873"/>
    <w:rsid w:val="006858CB"/>
    <w:rsid w:val="006E068D"/>
    <w:rsid w:val="00722A37"/>
    <w:rsid w:val="00752E10"/>
    <w:rsid w:val="00766D0F"/>
    <w:rsid w:val="00772461"/>
    <w:rsid w:val="007A5692"/>
    <w:rsid w:val="007B6309"/>
    <w:rsid w:val="00851B3B"/>
    <w:rsid w:val="00883DE3"/>
    <w:rsid w:val="008C2D29"/>
    <w:rsid w:val="008E6ED5"/>
    <w:rsid w:val="008F693E"/>
    <w:rsid w:val="00900BEF"/>
    <w:rsid w:val="00902403"/>
    <w:rsid w:val="009614E1"/>
    <w:rsid w:val="00961C47"/>
    <w:rsid w:val="00977F49"/>
    <w:rsid w:val="00982D54"/>
    <w:rsid w:val="0099739A"/>
    <w:rsid w:val="009A77A8"/>
    <w:rsid w:val="009F2FB5"/>
    <w:rsid w:val="00A4276C"/>
    <w:rsid w:val="00A56C9E"/>
    <w:rsid w:val="00AD16DE"/>
    <w:rsid w:val="00AD4873"/>
    <w:rsid w:val="00AE57D2"/>
    <w:rsid w:val="00B32ACA"/>
    <w:rsid w:val="00B33048"/>
    <w:rsid w:val="00B44417"/>
    <w:rsid w:val="00B87060"/>
    <w:rsid w:val="00BA674D"/>
    <w:rsid w:val="00BB36E8"/>
    <w:rsid w:val="00BD4D1D"/>
    <w:rsid w:val="00BD7A41"/>
    <w:rsid w:val="00BE41B2"/>
    <w:rsid w:val="00BF4998"/>
    <w:rsid w:val="00BF7EC4"/>
    <w:rsid w:val="00C14AE9"/>
    <w:rsid w:val="00C30F2C"/>
    <w:rsid w:val="00C51957"/>
    <w:rsid w:val="00C77D05"/>
    <w:rsid w:val="00C81B80"/>
    <w:rsid w:val="00C84A1D"/>
    <w:rsid w:val="00C91395"/>
    <w:rsid w:val="00C9181E"/>
    <w:rsid w:val="00C96679"/>
    <w:rsid w:val="00CC3BA4"/>
    <w:rsid w:val="00CC4386"/>
    <w:rsid w:val="00CC604F"/>
    <w:rsid w:val="00D02FDC"/>
    <w:rsid w:val="00D13F86"/>
    <w:rsid w:val="00D52923"/>
    <w:rsid w:val="00D678DE"/>
    <w:rsid w:val="00D858DB"/>
    <w:rsid w:val="00DA4C4C"/>
    <w:rsid w:val="00DB1753"/>
    <w:rsid w:val="00DB5068"/>
    <w:rsid w:val="00DF63B3"/>
    <w:rsid w:val="00E3191F"/>
    <w:rsid w:val="00E738BE"/>
    <w:rsid w:val="00EC1334"/>
    <w:rsid w:val="00ED2779"/>
    <w:rsid w:val="00ED5B81"/>
    <w:rsid w:val="00ED7DD5"/>
    <w:rsid w:val="00EE1CAB"/>
    <w:rsid w:val="00F36013"/>
    <w:rsid w:val="00F445DB"/>
    <w:rsid w:val="00F8089C"/>
    <w:rsid w:val="00F91B9E"/>
    <w:rsid w:val="00F93C82"/>
    <w:rsid w:val="00FA5C3E"/>
    <w:rsid w:val="00FB0ED8"/>
    <w:rsid w:val="00FD2E87"/>
    <w:rsid w:val="188D5F83"/>
    <w:rsid w:val="1A8E7D82"/>
    <w:rsid w:val="1BD9327F"/>
    <w:rsid w:val="265A3041"/>
    <w:rsid w:val="32CB26BE"/>
    <w:rsid w:val="348E1040"/>
    <w:rsid w:val="36116DAA"/>
    <w:rsid w:val="370055E2"/>
    <w:rsid w:val="3801798E"/>
    <w:rsid w:val="3AEA3559"/>
    <w:rsid w:val="49743271"/>
    <w:rsid w:val="52B45514"/>
    <w:rsid w:val="61987E73"/>
    <w:rsid w:val="6F79782E"/>
    <w:rsid w:val="7013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A94766"/>
  <w15:docId w15:val="{680F7A7C-4385-492B-A1E5-64E99432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customStyle="1" w:styleId="202">
    <w:name w:val="一级标题202×年"/>
    <w:basedOn w:val="a"/>
    <w:pPr>
      <w:widowControl/>
      <w:spacing w:before="420" w:after="84"/>
      <w:jc w:val="center"/>
      <w:outlineLvl w:val="1"/>
    </w:pPr>
    <w:rPr>
      <w:rFonts w:hAnsi="NEU-BZ"/>
      <w:kern w:val="0"/>
      <w:sz w:val="22"/>
    </w:rPr>
  </w:style>
  <w:style w:type="paragraph" w:customStyle="1" w:styleId="2">
    <w:name w:val="选项一行2图"/>
    <w:basedOn w:val="a"/>
    <w:qFormat/>
    <w:pPr>
      <w:widowControl/>
      <w:tabs>
        <w:tab w:val="center" w:pos="1678"/>
        <w:tab w:val="center" w:pos="4195"/>
      </w:tabs>
    </w:pPr>
    <w:rPr>
      <w:rFonts w:hAnsi="NEU-BZ"/>
      <w:kern w:val="0"/>
      <w:sz w:val="22"/>
    </w:rPr>
  </w:style>
  <w:style w:type="paragraph" w:customStyle="1" w:styleId="ABCD4">
    <w:name w:val="选项ABCD一行4个"/>
    <w:basedOn w:val="a"/>
    <w:qFormat/>
    <w:pPr>
      <w:widowControl/>
      <w:tabs>
        <w:tab w:val="left" w:pos="420"/>
        <w:tab w:val="left" w:pos="683"/>
        <w:tab w:val="left" w:pos="1667"/>
        <w:tab w:val="left" w:pos="1928"/>
        <w:tab w:val="left" w:pos="2914"/>
        <w:tab w:val="left" w:pos="3175"/>
        <w:tab w:val="left" w:pos="4161"/>
        <w:tab w:val="left" w:pos="4422"/>
      </w:tabs>
      <w:outlineLvl w:val="6"/>
    </w:pPr>
    <w:rPr>
      <w:rFonts w:hAnsi="NEU-BZ"/>
      <w:kern w:val="0"/>
      <w:sz w:val="22"/>
    </w:rPr>
  </w:style>
  <w:style w:type="paragraph" w:customStyle="1" w:styleId="1">
    <w:name w:val="选项一行1图居中"/>
    <w:basedOn w:val="a"/>
    <w:qFormat/>
    <w:pPr>
      <w:widowControl/>
      <w:tabs>
        <w:tab w:val="center" w:pos="2937"/>
      </w:tabs>
      <w:jc w:val="left"/>
    </w:pPr>
    <w:rPr>
      <w:rFonts w:hAnsi="NEU-BZ"/>
      <w:kern w:val="0"/>
      <w:sz w:val="22"/>
    </w:rPr>
  </w:style>
  <w:style w:type="paragraph" w:customStyle="1" w:styleId="ABCD">
    <w:name w:val="选项ABCD"/>
    <w:basedOn w:val="a"/>
    <w:qFormat/>
    <w:pPr>
      <w:widowControl/>
      <w:tabs>
        <w:tab w:val="left" w:pos="420"/>
        <w:tab w:val="left" w:pos="683"/>
        <w:tab w:val="left" w:pos="2891"/>
        <w:tab w:val="left" w:pos="3152"/>
      </w:tabs>
      <w:outlineLvl w:val="6"/>
    </w:pPr>
    <w:rPr>
      <w:rFonts w:hAnsi="NEU-BZ"/>
      <w:kern w:val="0"/>
      <w:sz w:val="22"/>
    </w:rPr>
  </w:style>
  <w:style w:type="paragraph" w:customStyle="1" w:styleId="a7">
    <w:name w:val="题目"/>
    <w:basedOn w:val="a"/>
    <w:qFormat/>
    <w:pPr>
      <w:widowControl/>
      <w:tabs>
        <w:tab w:val="center" w:pos="210"/>
        <w:tab w:val="left" w:pos="420"/>
        <w:tab w:val="left" w:pos="4989"/>
      </w:tabs>
      <w:ind w:left="562" w:hangingChars="200" w:hanging="562"/>
      <w:outlineLvl w:val="5"/>
    </w:pPr>
    <w:rPr>
      <w:kern w:val="0"/>
      <w:sz w:val="22"/>
    </w:rPr>
  </w:style>
  <w:style w:type="paragraph" w:customStyle="1" w:styleId="a8">
    <w:name w:val="选择题/实验题/大题的标题"/>
    <w:basedOn w:val="a"/>
    <w:qFormat/>
    <w:pPr>
      <w:widowControl/>
      <w:tabs>
        <w:tab w:val="center" w:pos="210"/>
        <w:tab w:val="left" w:pos="425"/>
      </w:tabs>
      <w:ind w:left="562" w:hangingChars="200" w:hanging="562"/>
      <w:outlineLvl w:val="4"/>
    </w:pPr>
    <w:rPr>
      <w:kern w:val="0"/>
      <w:sz w:val="22"/>
    </w:rPr>
  </w:style>
  <w:style w:type="paragraph" w:customStyle="1" w:styleId="a9">
    <w:name w:val="第Ⅰ/Ⅱ卷"/>
    <w:basedOn w:val="a"/>
    <w:qFormat/>
    <w:pPr>
      <w:widowControl/>
      <w:spacing w:after="105"/>
      <w:jc w:val="center"/>
      <w:outlineLvl w:val="2"/>
    </w:pPr>
    <w:rPr>
      <w:rFonts w:hAnsi="NEU-BZ"/>
      <w:kern w:val="0"/>
      <w:sz w:val="22"/>
    </w:rPr>
  </w:style>
  <w:style w:type="paragraph" w:customStyle="1" w:styleId="10">
    <w:name w:val="选项一行1图居右"/>
    <w:basedOn w:val="a"/>
    <w:qFormat/>
    <w:pPr>
      <w:widowControl/>
      <w:tabs>
        <w:tab w:val="center" w:pos="1678"/>
        <w:tab w:val="center" w:pos="4195"/>
      </w:tabs>
      <w:jc w:val="right"/>
    </w:pPr>
    <w:rPr>
      <w:rFonts w:hAnsi="NEU-BZ"/>
      <w:kern w:val="0"/>
      <w:sz w:val="22"/>
    </w:rPr>
  </w:style>
  <w:style w:type="paragraph" w:customStyle="1" w:styleId="aa">
    <w:name w:val="表格"/>
    <w:basedOn w:val="a"/>
    <w:qFormat/>
    <w:pPr>
      <w:widowControl/>
      <w:tabs>
        <w:tab w:val="left" w:pos="210"/>
        <w:tab w:val="left" w:pos="420"/>
        <w:tab w:val="left" w:pos="2520"/>
        <w:tab w:val="left" w:pos="4578"/>
      </w:tabs>
      <w:jc w:val="center"/>
    </w:pPr>
    <w:rPr>
      <w:rFonts w:hAnsi="NEU-BZ"/>
      <w:kern w:val="0"/>
      <w:sz w:val="22"/>
    </w:rPr>
  </w:style>
  <w:style w:type="paragraph" w:customStyle="1" w:styleId="ab">
    <w:name w:val="数学试卷"/>
    <w:basedOn w:val="a"/>
    <w:qFormat/>
    <w:pPr>
      <w:widowControl/>
      <w:spacing w:before="105"/>
      <w:jc w:val="center"/>
      <w:outlineLvl w:val="2"/>
    </w:pPr>
    <w:rPr>
      <w:rFonts w:hAnsi="NEU-BZ"/>
      <w:kern w:val="0"/>
      <w:sz w:val="22"/>
    </w:rPr>
  </w:style>
  <w:style w:type="paragraph" w:customStyle="1" w:styleId="ac">
    <w:name w:val="分数+时间"/>
    <w:basedOn w:val="a"/>
    <w:qFormat/>
    <w:pPr>
      <w:widowControl/>
      <w:jc w:val="center"/>
      <w:outlineLvl w:val="3"/>
    </w:pPr>
    <w:rPr>
      <w:rFonts w:hAnsi="NEU-BZ"/>
      <w:kern w:val="0"/>
      <w:sz w:val="22"/>
    </w:rPr>
  </w:style>
  <w:style w:type="character" w:styleId="ad">
    <w:name w:val="Placeholder Text"/>
    <w:basedOn w:val="a0"/>
    <w:uiPriority w:val="99"/>
    <w:semiHidden/>
    <w:qFormat/>
    <w:rPr>
      <w:color w:val="666666"/>
    </w:rPr>
  </w:style>
  <w:style w:type="paragraph" w:styleId="ae">
    <w:name w:val="List Paragraph"/>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7.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80.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70.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贤明 康</dc:creator>
  <cp:lastModifiedBy>芳 刘</cp:lastModifiedBy>
  <cp:revision>2</cp:revision>
  <dcterms:created xsi:type="dcterms:W3CDTF">2025-02-13T13:37:00Z</dcterms:created>
  <dcterms:modified xsi:type="dcterms:W3CDTF">2025-02-13T13:37:00Z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eyJoZGlkIjoiM2UzNWRiM2VjMDZiYjZjOTZhZTA2ZTIwZWU3NDk4MGMiLCJ1c2VySWQiOiI0NDgzNDQ1NjUifQ==</vt:lpwstr>
  </property>
  <property fmtid="{D5CDD505-2E9C-101B-9397-08002B2CF9AE}" pid="3" name="KSOProductBuildVer">
    <vt:lpwstr>2052-12.1.0.19770</vt:lpwstr>
  </property>
  <property fmtid="{D5CDD505-2E9C-101B-9397-08002B2CF9AE}" pid="4" name="ICV">
    <vt:lpwstr>8BFBC39257A74391AA375688D3371A54_12</vt:lpwstr>
  </property>
</Properties>
</file>